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2"/>
        <w:gridCol w:w="285"/>
        <w:gridCol w:w="1141"/>
        <w:gridCol w:w="637"/>
        <w:gridCol w:w="229"/>
        <w:gridCol w:w="143"/>
        <w:gridCol w:w="264"/>
        <w:gridCol w:w="636"/>
        <w:gridCol w:w="636"/>
        <w:gridCol w:w="64"/>
        <w:gridCol w:w="572"/>
        <w:gridCol w:w="636"/>
        <w:gridCol w:w="636"/>
        <w:gridCol w:w="183"/>
        <w:gridCol w:w="453"/>
        <w:gridCol w:w="637"/>
        <w:gridCol w:w="637"/>
        <w:gridCol w:w="2063"/>
      </w:tblGrid>
      <w:tr w:rsidR="00123665">
        <w:trPr>
          <w:trHeight w:hRule="exact" w:val="284"/>
        </w:trPr>
        <w:tc>
          <w:tcPr>
            <w:tcW w:w="1022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12366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123665">
        <w:trPr>
          <w:trHeight w:hRule="exact" w:val="284"/>
        </w:trPr>
        <w:tc>
          <w:tcPr>
            <w:tcW w:w="1022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123665" w:rsidRPr="00BD4E40">
        <w:trPr>
          <w:trHeight w:hRule="exact" w:val="283"/>
        </w:trPr>
        <w:tc>
          <w:tcPr>
            <w:tcW w:w="1022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123665" w:rsidRPr="00BD4E40" w:rsidRDefault="00BD4E40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BD4E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123665" w:rsidRPr="00BD4E40">
        <w:trPr>
          <w:trHeight w:hRule="exact" w:val="284"/>
        </w:trPr>
        <w:tc>
          <w:tcPr>
            <w:tcW w:w="10221" w:type="dxa"/>
            <w:gridSpan w:val="1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BD4E4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:rsidR="00BD4E40" w:rsidRPr="00BD4E40" w:rsidRDefault="00BD4E40" w:rsidP="00BD4E40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D4E4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BD4E4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:rsidR="00BD4E40" w:rsidRPr="00BD4E40" w:rsidRDefault="00BD4E40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123665" w:rsidRPr="00BD4E40">
        <w:trPr>
          <w:trHeight w:hRule="exact" w:val="284"/>
        </w:trPr>
        <w:tc>
          <w:tcPr>
            <w:tcW w:w="10221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123665" w:rsidRPr="00BD4E40" w:rsidRDefault="0012366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23665" w:rsidRPr="00BD4E40">
        <w:trPr>
          <w:trHeight w:hRule="exact" w:val="284"/>
        </w:trPr>
        <w:tc>
          <w:tcPr>
            <w:tcW w:w="10221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123665" w:rsidRPr="00BD4E40" w:rsidRDefault="0012366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23665" w:rsidRPr="00BD4E40">
        <w:trPr>
          <w:trHeight w:hRule="exact" w:val="709"/>
        </w:trPr>
        <w:tc>
          <w:tcPr>
            <w:tcW w:w="426" w:type="dxa"/>
          </w:tcPr>
          <w:p w:rsidR="00123665" w:rsidRPr="00BD4E40" w:rsidRDefault="0012366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123665" w:rsidRPr="00BD4E40" w:rsidRDefault="0012366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123665" w:rsidRPr="00BD4E40" w:rsidRDefault="0012366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123665" w:rsidRPr="00BD4E40" w:rsidRDefault="0012366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123665" w:rsidRPr="00BD4E40" w:rsidRDefault="0012366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123665" w:rsidRPr="00BD4E40" w:rsidRDefault="0012366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123665" w:rsidRPr="00BD4E40" w:rsidRDefault="0012366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123665" w:rsidRPr="00BD4E40" w:rsidRDefault="0012366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123665" w:rsidRPr="00BD4E40" w:rsidRDefault="0012366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:rsidR="00123665" w:rsidRPr="00BD4E40" w:rsidRDefault="0012366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0" w:type="dxa"/>
          </w:tcPr>
          <w:p w:rsidR="00123665" w:rsidRPr="00BD4E40" w:rsidRDefault="0012366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123665" w:rsidRPr="00BD4E40" w:rsidRDefault="0012366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123665" w:rsidRPr="00BD4E40" w:rsidRDefault="0012366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3" w:type="dxa"/>
          </w:tcPr>
          <w:p w:rsidR="00123665" w:rsidRPr="00BD4E40" w:rsidRDefault="0012366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41" w:type="dxa"/>
          </w:tcPr>
          <w:p w:rsidR="00123665" w:rsidRPr="00BD4E40" w:rsidRDefault="0012366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123665" w:rsidRPr="00BD4E40" w:rsidRDefault="0012366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123665" w:rsidRPr="00BD4E40" w:rsidRDefault="0012366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144" w:type="dxa"/>
          </w:tcPr>
          <w:p w:rsidR="00123665" w:rsidRPr="00BD4E40" w:rsidRDefault="0012366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23665">
        <w:trPr>
          <w:trHeight w:hRule="exact" w:val="283"/>
        </w:trPr>
        <w:tc>
          <w:tcPr>
            <w:tcW w:w="426" w:type="dxa"/>
          </w:tcPr>
          <w:p w:rsidR="00123665" w:rsidRPr="00BD4E40" w:rsidRDefault="0012366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123665" w:rsidRPr="00BD4E40" w:rsidRDefault="0012366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123665" w:rsidRPr="00BD4E40" w:rsidRDefault="0012366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123665" w:rsidRPr="00BD4E40" w:rsidRDefault="0012366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123665" w:rsidRPr="00BD4E40" w:rsidRDefault="0012366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123665" w:rsidRPr="00BD4E40" w:rsidRDefault="0012366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123665" w:rsidRPr="00BD4E40" w:rsidRDefault="0012366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123665" w:rsidRPr="00BD4E40" w:rsidRDefault="0012366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123665" w:rsidRPr="00BD4E40" w:rsidRDefault="0012366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:rsidR="00123665" w:rsidRPr="00BD4E40" w:rsidRDefault="0012366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0" w:type="dxa"/>
          </w:tcPr>
          <w:p w:rsidR="00123665" w:rsidRPr="00BD4E40" w:rsidRDefault="0012366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123665" w:rsidRPr="00BD4E40" w:rsidRDefault="0012366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123665" w:rsidRPr="00BD4E40" w:rsidRDefault="0012366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3" w:type="dxa"/>
          </w:tcPr>
          <w:p w:rsidR="00123665" w:rsidRPr="00BD4E40" w:rsidRDefault="0012366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123665">
        <w:trPr>
          <w:trHeight w:hRule="exact" w:val="283"/>
        </w:trPr>
        <w:tc>
          <w:tcPr>
            <w:tcW w:w="426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123665">
        <w:trPr>
          <w:trHeight w:hRule="exact" w:val="284"/>
        </w:trPr>
        <w:tc>
          <w:tcPr>
            <w:tcW w:w="426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123665">
        <w:trPr>
          <w:trHeight w:hRule="exact" w:val="1134"/>
        </w:trPr>
        <w:tc>
          <w:tcPr>
            <w:tcW w:w="426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44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23665" w:rsidRPr="00BD4E40">
        <w:trPr>
          <w:trHeight w:hRule="exact" w:val="567"/>
        </w:trPr>
        <w:tc>
          <w:tcPr>
            <w:tcW w:w="1022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123665" w:rsidRPr="00BD4E40" w:rsidRDefault="00BD4E40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BD4E40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Русский язык и основы российской культуры</w:t>
            </w:r>
          </w:p>
        </w:tc>
      </w:tr>
      <w:tr w:rsidR="00123665">
        <w:trPr>
          <w:trHeight w:hRule="exact" w:val="425"/>
        </w:trPr>
        <w:tc>
          <w:tcPr>
            <w:tcW w:w="1022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123665">
        <w:trPr>
          <w:trHeight w:hRule="exact" w:val="567"/>
        </w:trPr>
        <w:tc>
          <w:tcPr>
            <w:tcW w:w="426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44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23665" w:rsidRPr="00BD4E40">
        <w:trPr>
          <w:trHeight w:hRule="exact" w:val="488"/>
        </w:trPr>
        <w:tc>
          <w:tcPr>
            <w:tcW w:w="426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123665" w:rsidRPr="00BD4E40" w:rsidRDefault="00BD4E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23.05.04 Эксплуатация железных дорог</w:t>
            </w:r>
          </w:p>
          <w:p w:rsidR="00123665" w:rsidRPr="00BD4E40" w:rsidRDefault="00BD4E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Транспортный бизнес и логистика</w:t>
            </w:r>
          </w:p>
        </w:tc>
      </w:tr>
      <w:tr w:rsidR="00123665" w:rsidRPr="00BD4E40">
        <w:trPr>
          <w:trHeight w:hRule="exact" w:val="363"/>
        </w:trPr>
        <w:tc>
          <w:tcPr>
            <w:tcW w:w="426" w:type="dxa"/>
          </w:tcPr>
          <w:p w:rsidR="00123665" w:rsidRPr="00BD4E40" w:rsidRDefault="0012366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123665" w:rsidRPr="00BD4E40" w:rsidRDefault="0012366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123665" w:rsidRPr="00BD4E40" w:rsidRDefault="0012366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123665" w:rsidRPr="00BD4E40" w:rsidRDefault="0012366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123665" w:rsidRPr="00BD4E40" w:rsidRDefault="0012366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123665" w:rsidRPr="00BD4E40" w:rsidRDefault="0012366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123665" w:rsidRPr="00BD4E40" w:rsidRDefault="0012366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123665" w:rsidRPr="00BD4E40" w:rsidRDefault="0012366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123665" w:rsidRPr="00BD4E40" w:rsidRDefault="0012366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:rsidR="00123665" w:rsidRPr="00BD4E40" w:rsidRDefault="0012366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0" w:type="dxa"/>
          </w:tcPr>
          <w:p w:rsidR="00123665" w:rsidRPr="00BD4E40" w:rsidRDefault="0012366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123665" w:rsidRPr="00BD4E40" w:rsidRDefault="0012366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123665" w:rsidRPr="00BD4E40" w:rsidRDefault="0012366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3" w:type="dxa"/>
          </w:tcPr>
          <w:p w:rsidR="00123665" w:rsidRPr="00BD4E40" w:rsidRDefault="0012366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41" w:type="dxa"/>
          </w:tcPr>
          <w:p w:rsidR="00123665" w:rsidRPr="00BD4E40" w:rsidRDefault="0012366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123665" w:rsidRPr="00BD4E40" w:rsidRDefault="0012366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123665" w:rsidRPr="00BD4E40" w:rsidRDefault="0012366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144" w:type="dxa"/>
          </w:tcPr>
          <w:p w:rsidR="00123665" w:rsidRPr="00BD4E40" w:rsidRDefault="0012366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23665">
        <w:trPr>
          <w:trHeight w:hRule="exact" w:val="283"/>
        </w:trPr>
        <w:tc>
          <w:tcPr>
            <w:tcW w:w="426" w:type="dxa"/>
          </w:tcPr>
          <w:p w:rsidR="00123665" w:rsidRPr="00BD4E40" w:rsidRDefault="0012366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123665">
        <w:trPr>
          <w:trHeight w:hRule="exact" w:val="142"/>
        </w:trPr>
        <w:tc>
          <w:tcPr>
            <w:tcW w:w="426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44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23665">
        <w:trPr>
          <w:trHeight w:hRule="exact" w:val="283"/>
        </w:trPr>
        <w:tc>
          <w:tcPr>
            <w:tcW w:w="426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123665">
        <w:trPr>
          <w:trHeight w:hRule="exact" w:val="142"/>
        </w:trPr>
        <w:tc>
          <w:tcPr>
            <w:tcW w:w="426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44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23665">
        <w:trPr>
          <w:trHeight w:hRule="exact" w:val="284"/>
        </w:trPr>
        <w:tc>
          <w:tcPr>
            <w:tcW w:w="426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560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44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23665">
        <w:trPr>
          <w:trHeight w:hRule="exact" w:val="425"/>
        </w:trPr>
        <w:tc>
          <w:tcPr>
            <w:tcW w:w="426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44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23665">
        <w:trPr>
          <w:trHeight w:hRule="exact" w:val="283"/>
        </w:trPr>
        <w:tc>
          <w:tcPr>
            <w:tcW w:w="426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560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44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23665">
        <w:trPr>
          <w:trHeight w:hRule="exact" w:val="284"/>
        </w:trPr>
        <w:tc>
          <w:tcPr>
            <w:tcW w:w="426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1,2,3,4</w:t>
            </w:r>
          </w:p>
        </w:tc>
        <w:tc>
          <w:tcPr>
            <w:tcW w:w="560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44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23665">
        <w:trPr>
          <w:trHeight w:hRule="exact" w:val="142"/>
        </w:trPr>
        <w:tc>
          <w:tcPr>
            <w:tcW w:w="426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44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23665" w:rsidRPr="00BD4E40">
        <w:trPr>
          <w:trHeight w:hRule="exact" w:val="285"/>
        </w:trPr>
        <w:tc>
          <w:tcPr>
            <w:tcW w:w="8078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123665" w:rsidRPr="00BD4E40" w:rsidRDefault="00BD4E4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D4E4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2144" w:type="dxa"/>
          </w:tcPr>
          <w:p w:rsidR="00123665" w:rsidRPr="00BD4E40" w:rsidRDefault="0012366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23665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23665" w:rsidRPr="00BD4E40" w:rsidRDefault="00BD4E40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:rsidR="00123665" w:rsidRPr="00BD4E40" w:rsidRDefault="00BD4E40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</w:t>
            </w:r>
            <w:r w:rsidRPr="00BD4E40">
              <w:rPr>
                <w:lang w:val="ru-RU"/>
              </w:rPr>
              <w:br/>
            </w: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23665" w:rsidRDefault="00BD4E4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 (1.1)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23665" w:rsidRDefault="00BD4E4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(1.2)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23665" w:rsidRDefault="00BD4E4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(2.1)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23665" w:rsidRDefault="00BD4E4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(2.2)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23665" w:rsidRDefault="00BD4E4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2144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23665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23665" w:rsidRDefault="00BD4E4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23665" w:rsidRDefault="00BD4E4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1/6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23665" w:rsidRDefault="00BD4E4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4/6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23665" w:rsidRDefault="00BD4E4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3/6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23665" w:rsidRDefault="00BD4E4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5/6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44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23665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23665" w:rsidRDefault="00BD4E4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23665" w:rsidRDefault="00BD4E4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23665" w:rsidRDefault="00BD4E4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23665" w:rsidRDefault="00BD4E4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23665" w:rsidRDefault="00BD4E4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23665" w:rsidRDefault="00BD4E4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23665" w:rsidRDefault="00BD4E4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23665" w:rsidRDefault="00BD4E4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23665" w:rsidRDefault="00BD4E4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23665" w:rsidRDefault="00BD4E4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23665" w:rsidRDefault="00BD4E4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2144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23665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23665" w:rsidRDefault="00BD4E4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23665" w:rsidRDefault="00BD4E4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23665" w:rsidRDefault="00BD4E4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23665" w:rsidRDefault="00BD4E4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23665" w:rsidRDefault="00BD4E4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23665" w:rsidRDefault="00BD4E4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23665" w:rsidRDefault="00BD4E4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23665" w:rsidRDefault="00BD4E4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23665" w:rsidRDefault="00BD4E4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23665" w:rsidRDefault="00BD4E4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23665" w:rsidRDefault="00BD4E4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104</w:t>
            </w:r>
          </w:p>
        </w:tc>
        <w:tc>
          <w:tcPr>
            <w:tcW w:w="2144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23665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23665" w:rsidRDefault="00BD4E4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23665" w:rsidRDefault="00BD4E4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23665" w:rsidRDefault="00BD4E4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23665" w:rsidRDefault="00BD4E4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23665" w:rsidRDefault="00BD4E4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23665" w:rsidRDefault="00BD4E4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23665" w:rsidRDefault="00BD4E4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23665" w:rsidRDefault="00BD4E4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23665" w:rsidRDefault="00BD4E4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23665" w:rsidRDefault="00BD4E4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23665" w:rsidRDefault="00BD4E4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0,6</w:t>
            </w:r>
          </w:p>
        </w:tc>
        <w:tc>
          <w:tcPr>
            <w:tcW w:w="2144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23665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23665" w:rsidRDefault="00BD4E4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23665" w:rsidRDefault="00BD4E4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23665" w:rsidRDefault="00BD4E4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23665" w:rsidRDefault="00BD4E4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23665" w:rsidRDefault="00BD4E4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23665" w:rsidRDefault="00BD4E4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23665" w:rsidRDefault="00BD4E4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23665" w:rsidRDefault="00BD4E4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23665" w:rsidRDefault="00BD4E4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23665" w:rsidRDefault="00BD4E4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23665" w:rsidRDefault="00BD4E4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104</w:t>
            </w:r>
          </w:p>
        </w:tc>
        <w:tc>
          <w:tcPr>
            <w:tcW w:w="2144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23665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23665" w:rsidRDefault="00BD4E4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23665" w:rsidRDefault="00BD4E4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23665" w:rsidRDefault="00BD4E4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23665" w:rsidRDefault="00BD4E4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23665" w:rsidRDefault="00BD4E4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23665" w:rsidRDefault="00BD4E4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23665" w:rsidRDefault="00BD4E4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23665" w:rsidRDefault="00BD4E4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23665" w:rsidRDefault="00BD4E4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23665" w:rsidRDefault="00BD4E4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104,6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23665" w:rsidRDefault="00BD4E4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104,6</w:t>
            </w:r>
          </w:p>
        </w:tc>
        <w:tc>
          <w:tcPr>
            <w:tcW w:w="2144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23665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23665" w:rsidRDefault="00BD4E4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23665" w:rsidRDefault="00BD4E4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23665" w:rsidRDefault="00BD4E4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23665" w:rsidRDefault="00BD4E4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23665" w:rsidRDefault="00BD4E4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9,85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23665" w:rsidRDefault="00BD4E4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23665" w:rsidRDefault="00BD4E4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23665" w:rsidRDefault="00BD4E4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9,85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23665" w:rsidRDefault="00BD4E4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23665" w:rsidRDefault="00BD4E4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23665" w:rsidRDefault="00BD4E4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39,4</w:t>
            </w:r>
          </w:p>
        </w:tc>
        <w:tc>
          <w:tcPr>
            <w:tcW w:w="2144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23665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23665" w:rsidRDefault="00BD4E4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23665" w:rsidRDefault="00BD4E4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23665" w:rsidRDefault="00BD4E4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23665" w:rsidRDefault="00BD4E4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23665" w:rsidRDefault="00BD4E4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23665" w:rsidRDefault="00BD4E4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23665" w:rsidRDefault="00BD4E4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23665" w:rsidRDefault="00BD4E4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23665" w:rsidRDefault="00BD4E4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23665" w:rsidRDefault="00BD4E4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23665" w:rsidRDefault="00BD4E4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2144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123665" w:rsidRDefault="00BD4E40">
      <w:pPr>
        <w:rPr>
          <w:sz w:val="0"/>
          <w:szCs w:val="0"/>
        </w:rPr>
      </w:pPr>
      <w:r>
        <w:br w:type="page"/>
      </w:r>
    </w:p>
    <w:p w:rsidR="00123665" w:rsidRDefault="00123665">
      <w:pPr>
        <w:sectPr w:rsidR="00123665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123665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1135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123665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23665" w:rsidRPr="00BD4E40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23665" w:rsidRPr="00BD4E40" w:rsidRDefault="00BD4E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4E40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к.ф.н., доцент, Иванова А.Б.;</w:t>
            </w:r>
            <w:proofErr w:type="spellStart"/>
            <w:r w:rsidRPr="00BD4E40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к.ф.н</w:t>
            </w:r>
            <w:proofErr w:type="spellEnd"/>
            <w:r w:rsidRPr="00BD4E40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., доцент, Логинова Е.Ю.</w:t>
            </w:r>
          </w:p>
        </w:tc>
      </w:tr>
      <w:tr w:rsidR="00123665" w:rsidRPr="00BD4E40">
        <w:trPr>
          <w:trHeight w:hRule="exact" w:val="1984"/>
        </w:trPr>
        <w:tc>
          <w:tcPr>
            <w:tcW w:w="3828" w:type="dxa"/>
          </w:tcPr>
          <w:p w:rsidR="00123665" w:rsidRPr="00BD4E40" w:rsidRDefault="0012366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123665" w:rsidRPr="00BD4E40" w:rsidRDefault="0012366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123665" w:rsidRPr="00BD4E40" w:rsidRDefault="0012366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123665" w:rsidRPr="00BD4E40" w:rsidRDefault="0012366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123665" w:rsidRPr="00BD4E40" w:rsidRDefault="0012366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23665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23665" w:rsidRPr="00BD4E40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23665" w:rsidRPr="00BD4E40" w:rsidRDefault="00BD4E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4E4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Русский язык и основы российской культуры</w:t>
            </w:r>
          </w:p>
        </w:tc>
      </w:tr>
      <w:tr w:rsidR="00123665" w:rsidRPr="00BD4E40">
        <w:trPr>
          <w:trHeight w:hRule="exact" w:val="283"/>
        </w:trPr>
        <w:tc>
          <w:tcPr>
            <w:tcW w:w="3828" w:type="dxa"/>
          </w:tcPr>
          <w:p w:rsidR="00123665" w:rsidRPr="00BD4E40" w:rsidRDefault="0012366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123665" w:rsidRPr="00BD4E40" w:rsidRDefault="0012366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123665" w:rsidRPr="00BD4E40" w:rsidRDefault="0012366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123665" w:rsidRPr="00BD4E40" w:rsidRDefault="0012366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123665" w:rsidRPr="00BD4E40" w:rsidRDefault="0012366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23665" w:rsidRPr="00BD4E40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123665" w:rsidRPr="00BD4E40" w:rsidRDefault="00BD4E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123665" w:rsidRPr="00BD4E40" w:rsidRDefault="0012366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123665" w:rsidRPr="00BD4E40" w:rsidRDefault="0012366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23665" w:rsidRPr="00BD4E40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23665" w:rsidRPr="00BD4E40" w:rsidRDefault="00BD4E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23.05.04</w:t>
            </w:r>
            <w:r w:rsidRPr="00BD4E40">
              <w:rPr>
                <w:lang w:val="ru-RU"/>
              </w:rPr>
              <w:br/>
            </w: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железных</w:t>
            </w: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дорог (приказ Минобрнауки России от 27.03.2018 г. № 216)</w:t>
            </w:r>
          </w:p>
        </w:tc>
      </w:tr>
      <w:tr w:rsidR="00123665" w:rsidRPr="00BD4E40">
        <w:trPr>
          <w:trHeight w:hRule="exact" w:val="284"/>
        </w:trPr>
        <w:tc>
          <w:tcPr>
            <w:tcW w:w="3828" w:type="dxa"/>
          </w:tcPr>
          <w:p w:rsidR="00123665" w:rsidRPr="00BD4E40" w:rsidRDefault="0012366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123665" w:rsidRPr="00BD4E40" w:rsidRDefault="0012366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123665" w:rsidRPr="00BD4E40" w:rsidRDefault="0012366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123665" w:rsidRPr="00BD4E40" w:rsidRDefault="0012366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123665" w:rsidRPr="00BD4E40" w:rsidRDefault="0012366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23665" w:rsidRPr="00BD4E40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23665" w:rsidRPr="00BD4E40" w:rsidRDefault="00BD4E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123665" w:rsidRPr="00BD4E40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23665" w:rsidRPr="00BD4E40" w:rsidRDefault="00BD4E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23.05.04 Эксплуатация железных дорог Направленность (профиль) Транспортный бизнес и</w:t>
            </w:r>
            <w:r w:rsidRPr="00BD4E40">
              <w:rPr>
                <w:lang w:val="ru-RU"/>
              </w:rPr>
              <w:br/>
            </w: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логистика</w:t>
            </w:r>
          </w:p>
        </w:tc>
      </w:tr>
      <w:tr w:rsidR="00123665" w:rsidRPr="00BD4E40">
        <w:trPr>
          <w:trHeight w:hRule="exact" w:val="992"/>
        </w:trPr>
        <w:tc>
          <w:tcPr>
            <w:tcW w:w="3828" w:type="dxa"/>
          </w:tcPr>
          <w:p w:rsidR="00123665" w:rsidRPr="00BD4E40" w:rsidRDefault="0012366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123665" w:rsidRPr="00BD4E40" w:rsidRDefault="0012366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123665" w:rsidRPr="00BD4E40" w:rsidRDefault="0012366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123665" w:rsidRPr="00BD4E40" w:rsidRDefault="0012366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123665" w:rsidRPr="00BD4E40" w:rsidRDefault="0012366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23665" w:rsidRPr="00BD4E40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23665" w:rsidRPr="00BD4E40" w:rsidRDefault="00BD4E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123665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D4E40" w:rsidRPr="00BD4E40" w:rsidRDefault="00BD4E40" w:rsidP="00BD4E40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b/>
                <w:bCs/>
                <w:sz w:val="19"/>
                <w:szCs w:val="19"/>
                <w:lang w:val="ru-RU"/>
              </w:rPr>
            </w:pPr>
            <w:r w:rsidRPr="00BD4E40">
              <w:rPr>
                <w:rFonts w:ascii="Times New Roman" w:hAnsi="Times New Roman" w:cs="Times New Roman"/>
                <w:b/>
                <w:bCs/>
                <w:sz w:val="19"/>
                <w:szCs w:val="19"/>
                <w:lang w:val="ru-RU"/>
              </w:rPr>
              <w:t>Общеобразовательные и профессиональные дисциплины</w:t>
            </w:r>
          </w:p>
          <w:p w:rsidR="00123665" w:rsidRDefault="0012366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123665">
        <w:trPr>
          <w:trHeight w:hRule="exact" w:val="142"/>
        </w:trPr>
        <w:tc>
          <w:tcPr>
            <w:tcW w:w="3828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23665" w:rsidRPr="00BD4E40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23665" w:rsidRPr="00BD4E40" w:rsidRDefault="00BD4E40" w:rsidP="00BD4E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И.о. зав. кафедрой  к. соц. н., доцент  Чистяков В. А.</w:t>
            </w:r>
          </w:p>
        </w:tc>
      </w:tr>
    </w:tbl>
    <w:p w:rsidR="00123665" w:rsidRPr="00BD4E40" w:rsidRDefault="00BD4E40">
      <w:pPr>
        <w:rPr>
          <w:sz w:val="0"/>
          <w:szCs w:val="0"/>
          <w:lang w:val="ru-RU"/>
        </w:rPr>
      </w:pPr>
      <w:r w:rsidRPr="00BD4E40">
        <w:rPr>
          <w:lang w:val="ru-RU"/>
        </w:rPr>
        <w:br w:type="page"/>
      </w:r>
    </w:p>
    <w:p w:rsidR="00123665" w:rsidRPr="00BD4E40" w:rsidRDefault="00123665">
      <w:pPr>
        <w:rPr>
          <w:lang w:val="ru-RU"/>
        </w:rPr>
        <w:sectPr w:rsidR="00123665" w:rsidRPr="00BD4E4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123665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123665" w:rsidRPr="00BD4E40" w:rsidRDefault="00BD4E40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BD4E40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pli</w:t>
            </w:r>
            <w:proofErr w:type="spellEnd"/>
            <w:r w:rsidRPr="00BD4E40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:rsidR="00123665" w:rsidRPr="00BD4E40" w:rsidRDefault="0012366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123665" w:rsidRPr="00BD4E40" w:rsidRDefault="0012366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123665" w:rsidRPr="00BD4E40" w:rsidRDefault="0012366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123665" w:rsidRPr="00BD4E40" w:rsidRDefault="0012366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123665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23665" w:rsidRDefault="00BD4E4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1. ЦЕЛИ ОСВОЕНИЯ ДИСЦИПЛИНЫ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(МОДУЛЯ)</w:t>
            </w:r>
          </w:p>
        </w:tc>
      </w:tr>
      <w:tr w:rsidR="00123665" w:rsidRPr="00BD4E40">
        <w:trPr>
          <w:trHeight w:hRule="exact" w:val="1390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Pr="00BD4E40" w:rsidRDefault="00BD4E40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 изучения дисциплины: формирование и развитие практических навыков владения русским языком</w:t>
            </w:r>
            <w:r w:rsidRPr="00BD4E40">
              <w:rPr>
                <w:lang w:val="ru-RU"/>
              </w:rPr>
              <w:br/>
            </w: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(говорение, </w:t>
            </w:r>
            <w:proofErr w:type="spellStart"/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аудирование</w:t>
            </w:r>
            <w:proofErr w:type="spellEnd"/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чтение и письмо); развитие навыков повседневного, делового и научного общения на</w:t>
            </w:r>
            <w:r w:rsidRPr="00BD4E40">
              <w:rPr>
                <w:lang w:val="ru-RU"/>
              </w:rPr>
              <w:br/>
            </w: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русском языке;  ознакомление иностранных </w:t>
            </w: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студентов с основами российской культуры и традиций; формирование</w:t>
            </w:r>
            <w:r w:rsidRPr="00BD4E40">
              <w:rPr>
                <w:lang w:val="ru-RU"/>
              </w:rPr>
              <w:br/>
            </w: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уважительного отношения к русской культуре и культуре других народов; создание условий для обеспечения</w:t>
            </w:r>
            <w:r w:rsidRPr="00BD4E40">
              <w:rPr>
                <w:lang w:val="ru-RU"/>
              </w:rPr>
              <w:br/>
            </w: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межнационального согласия, а также возможностей для самореализации иностранных граждан </w:t>
            </w: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студентов, а в</w:t>
            </w:r>
            <w:r w:rsidRPr="00BD4E40">
              <w:rPr>
                <w:lang w:val="ru-RU"/>
              </w:rPr>
              <w:br/>
            </w: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дальнейшем специалистов – на территории РФ.</w:t>
            </w:r>
          </w:p>
        </w:tc>
      </w:tr>
      <w:tr w:rsidR="00123665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123665" w:rsidRPr="00BD4E40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Pr="00BD4E40" w:rsidRDefault="00BD4E40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знаний языкового материала (фонетики, лексики, грамматики)  для использования в</w:t>
            </w:r>
            <w:r w:rsidRPr="00BD4E40">
              <w:rPr>
                <w:lang w:val="ru-RU"/>
              </w:rPr>
              <w:br/>
            </w: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профессионально-деловом общении;</w:t>
            </w:r>
          </w:p>
        </w:tc>
      </w:tr>
      <w:tr w:rsidR="00123665" w:rsidRPr="00BD4E40">
        <w:trPr>
          <w:trHeight w:hRule="exact" w:val="49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Pr="00BD4E40" w:rsidRDefault="00BD4E40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развитие коммуникативных </w:t>
            </w: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умений во всех видах речевой деятельности (говорение, </w:t>
            </w:r>
            <w:proofErr w:type="spellStart"/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аудирование</w:t>
            </w:r>
            <w:proofErr w:type="spellEnd"/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чтение, письмо);</w:t>
            </w:r>
          </w:p>
        </w:tc>
      </w:tr>
      <w:tr w:rsidR="00123665" w:rsidRPr="00BD4E40">
        <w:trPr>
          <w:trHeight w:hRule="exact" w:val="49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Pr="00BD4E40" w:rsidRDefault="00BD4E40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позитивного отношения и толерантности к другим культурам вообще и к культуре России в</w:t>
            </w:r>
            <w:r w:rsidRPr="00BD4E40">
              <w:rPr>
                <w:lang w:val="ru-RU"/>
              </w:rPr>
              <w:br/>
            </w: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частности;</w:t>
            </w:r>
          </w:p>
        </w:tc>
      </w:tr>
      <w:tr w:rsidR="00123665" w:rsidRPr="00BD4E40">
        <w:trPr>
          <w:trHeight w:hRule="exact" w:val="49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Pr="00BD4E40" w:rsidRDefault="00BD4E40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развитие способности к сотрудничеству и совместному </w:t>
            </w: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решению проблем в профессионально-деловом общении с</w:t>
            </w:r>
            <w:r w:rsidRPr="00BD4E40">
              <w:rPr>
                <w:lang w:val="ru-RU"/>
              </w:rPr>
              <w:br/>
            </w: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представителями различных народов и религий;</w:t>
            </w:r>
          </w:p>
        </w:tc>
      </w:tr>
      <w:tr w:rsidR="00123665" w:rsidRPr="00BD4E40">
        <w:trPr>
          <w:trHeight w:hRule="exact" w:val="49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Pr="00BD4E40" w:rsidRDefault="00BD4E40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стимулирование познавательной активности и мотивации к дальнейшему изучению русского языка как</w:t>
            </w:r>
            <w:r w:rsidRPr="00BD4E40">
              <w:rPr>
                <w:lang w:val="ru-RU"/>
              </w:rPr>
              <w:br/>
            </w: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инструмента профессионального становления и развития.</w:t>
            </w:r>
          </w:p>
        </w:tc>
      </w:tr>
      <w:tr w:rsidR="00123665" w:rsidRPr="00BD4E40">
        <w:trPr>
          <w:trHeight w:hRule="exact" w:val="284"/>
        </w:trPr>
        <w:tc>
          <w:tcPr>
            <w:tcW w:w="766" w:type="dxa"/>
          </w:tcPr>
          <w:p w:rsidR="00123665" w:rsidRPr="00BD4E40" w:rsidRDefault="0012366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:rsidR="00123665" w:rsidRPr="00BD4E40" w:rsidRDefault="0012366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123665" w:rsidRPr="00BD4E40" w:rsidRDefault="0012366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123665" w:rsidRPr="00BD4E40" w:rsidRDefault="0012366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:rsidR="00123665" w:rsidRPr="00BD4E40" w:rsidRDefault="0012366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123665" w:rsidRPr="00BD4E40" w:rsidRDefault="0012366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123665" w:rsidRPr="00BD4E40" w:rsidRDefault="0012366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123665" w:rsidRPr="00BD4E40" w:rsidRDefault="0012366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123665" w:rsidRPr="00BD4E40" w:rsidRDefault="0012366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23665" w:rsidRPr="00BD4E40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23665" w:rsidRPr="00BD4E40" w:rsidRDefault="00BD4E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D4E4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123665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ФТД.01</w:t>
            </w:r>
          </w:p>
        </w:tc>
      </w:tr>
      <w:tr w:rsidR="00123665">
        <w:trPr>
          <w:trHeight w:hRule="exact" w:val="142"/>
        </w:trPr>
        <w:tc>
          <w:tcPr>
            <w:tcW w:w="766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23665" w:rsidRPr="00BD4E40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23665" w:rsidRPr="00BD4E40" w:rsidRDefault="00BD4E40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D4E4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BD4E40">
              <w:rPr>
                <w:lang w:val="ru-RU"/>
              </w:rPr>
              <w:br/>
            </w:r>
            <w:r w:rsidRPr="00BD4E4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123665" w:rsidRPr="00BD4E40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Pr="00BD4E40" w:rsidRDefault="00BD4E40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УК-4 Способен применять современные коммуникативные </w:t>
            </w: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технологии, в том числе на иностранном(</w:t>
            </w:r>
            <w:proofErr w:type="spellStart"/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ых</w:t>
            </w:r>
            <w:proofErr w:type="spellEnd"/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 языке(ах), для</w:t>
            </w:r>
            <w:r w:rsidRPr="00BD4E40">
              <w:rPr>
                <w:lang w:val="ru-RU"/>
              </w:rPr>
              <w:br/>
            </w: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академического и профессионального взаимодействия</w:t>
            </w:r>
          </w:p>
        </w:tc>
      </w:tr>
      <w:tr w:rsidR="00123665" w:rsidRPr="00BD4E40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Pr="00BD4E40" w:rsidRDefault="00BD4E40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УК-4.2 Отбирает и использует средства русского языка в соответствии с языковыми нормами в целях построения</w:t>
            </w:r>
            <w:r w:rsidRPr="00BD4E40">
              <w:rPr>
                <w:lang w:val="ru-RU"/>
              </w:rPr>
              <w:br/>
            </w: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эффективной академической и профессионал</w:t>
            </w: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ьной коммуникации</w:t>
            </w:r>
          </w:p>
        </w:tc>
      </w:tr>
      <w:tr w:rsidR="00123665" w:rsidRPr="00BD4E40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Pr="00BD4E40" w:rsidRDefault="00BD4E40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УК-5 Способен анализировать и учитывать разнообразие культур в процессе межкультурного взаимодействия</w:t>
            </w:r>
          </w:p>
        </w:tc>
      </w:tr>
      <w:tr w:rsidR="00123665" w:rsidRPr="00BD4E40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Pr="00BD4E40" w:rsidRDefault="00BD4E40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УК-5.4 Выстраивает социальное и профессиональное взаимодействие с учетом особенностей основных форм научного и</w:t>
            </w:r>
            <w:r w:rsidRPr="00BD4E40">
              <w:rPr>
                <w:lang w:val="ru-RU"/>
              </w:rPr>
              <w:br/>
            </w: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религиозного сознания, </w:t>
            </w: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деловой и общей культуры представителей различных социальных групп, этносов и конфессий</w:t>
            </w:r>
          </w:p>
        </w:tc>
      </w:tr>
      <w:tr w:rsidR="00123665" w:rsidRPr="00BD4E40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123665" w:rsidRPr="00BD4E40" w:rsidRDefault="00BD4E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4E4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123665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123665" w:rsidRPr="00BD4E40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Pr="00BD4E40" w:rsidRDefault="00BD4E4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фонетические, словообразовательные, морфологические и синтаксические, стилистические </w:t>
            </w: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ресурсы русского</w:t>
            </w:r>
            <w:r w:rsidRPr="00BD4E40">
              <w:rPr>
                <w:lang w:val="ru-RU"/>
              </w:rPr>
              <w:br/>
            </w: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языка;</w:t>
            </w:r>
          </w:p>
        </w:tc>
      </w:tr>
      <w:tr w:rsidR="00123665" w:rsidRPr="00BD4E40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Pr="00BD4E40" w:rsidRDefault="00BD4E4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социально-бытовую лексику, а также основную профессиональную лексику и терминологию;</w:t>
            </w:r>
          </w:p>
        </w:tc>
      </w:tr>
      <w:tr w:rsidR="00123665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культурные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традиции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123665" w:rsidRPr="00BD4E40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Pr="00BD4E40" w:rsidRDefault="00BD4E4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роль русского языка  как государственного языка РФ и как средства межнационального </w:t>
            </w: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общения;</w:t>
            </w:r>
          </w:p>
        </w:tc>
      </w:tr>
      <w:tr w:rsidR="00123665" w:rsidRPr="00BD4E40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Pr="00BD4E40" w:rsidRDefault="00BD4E4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деловой и общей российской культуры и культуры представителей различных социальных групп,</w:t>
            </w:r>
            <w:r w:rsidRPr="00BD4E40">
              <w:rPr>
                <w:lang w:val="ru-RU"/>
              </w:rPr>
              <w:br/>
            </w: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этносов и конфессий.</w:t>
            </w:r>
          </w:p>
        </w:tc>
      </w:tr>
      <w:tr w:rsidR="00123665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123665" w:rsidRPr="00BD4E40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Pr="00BD4E40" w:rsidRDefault="00BD4E4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писать в соответствии с правилами русской графики и орфографии;</w:t>
            </w:r>
          </w:p>
        </w:tc>
      </w:tr>
      <w:tr w:rsidR="00123665" w:rsidRPr="00BD4E40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Pr="00BD4E40" w:rsidRDefault="00BD4E4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самостоятельно  читать и </w:t>
            </w: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понимать учебную и научную литературу по специальности;</w:t>
            </w:r>
          </w:p>
        </w:tc>
      </w:tr>
      <w:tr w:rsidR="00123665" w:rsidRPr="00BD4E40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Pr="00BD4E40" w:rsidRDefault="00BD4E4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понимать на слух русскую речь учебно-научного и профессионального характера;</w:t>
            </w:r>
          </w:p>
        </w:tc>
      </w:tr>
      <w:tr w:rsidR="00123665" w:rsidRPr="00BD4E40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Pr="00BD4E40" w:rsidRDefault="00BD4E4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делать подготовленные  устные и письменные сообщения на учебно-научные и профессиональные темы;</w:t>
            </w:r>
          </w:p>
        </w:tc>
      </w:tr>
      <w:tr w:rsidR="00123665" w:rsidRPr="00BD4E40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Pr="00BD4E40" w:rsidRDefault="00BD4E4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выстраивать социальную и профессиональную коммуникацию с представителями различных народов и религий.</w:t>
            </w:r>
          </w:p>
        </w:tc>
      </w:tr>
      <w:tr w:rsidR="00123665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123665" w:rsidRPr="00BD4E40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Pr="00BD4E40" w:rsidRDefault="00BD4E4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</w:t>
            </w:r>
            <w:proofErr w:type="spellStart"/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аудирования</w:t>
            </w:r>
            <w:proofErr w:type="spellEnd"/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чтения, письма и говорения на русском языке;</w:t>
            </w:r>
          </w:p>
        </w:tc>
      </w:tr>
      <w:tr w:rsidR="00123665" w:rsidRPr="00BD4E40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Pr="00BD4E40" w:rsidRDefault="00BD4E4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создания речи на русском языке в целях </w:t>
            </w: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академического и профессионального взаимодействия в устной</w:t>
            </w:r>
            <w:r w:rsidRPr="00BD4E40">
              <w:rPr>
                <w:lang w:val="ru-RU"/>
              </w:rPr>
              <w:br/>
            </w: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письменной формах;</w:t>
            </w:r>
          </w:p>
        </w:tc>
      </w:tr>
      <w:tr w:rsidR="00123665" w:rsidRPr="00BD4E40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Pr="00BD4E40" w:rsidRDefault="00BD4E4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взаимодействия с представителями разных народов для обеспечения межнационального согласия,</w:t>
            </w:r>
            <w:r w:rsidRPr="00BD4E40">
              <w:rPr>
                <w:lang w:val="ru-RU"/>
              </w:rPr>
              <w:br/>
            </w: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эффективной академической и профессиональной коммуникации.</w:t>
            </w:r>
          </w:p>
        </w:tc>
      </w:tr>
      <w:tr w:rsidR="00123665" w:rsidRPr="00BD4E40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23665" w:rsidRPr="00BD4E40" w:rsidRDefault="00BD4E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D4E4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4. </w:t>
            </w:r>
            <w:r w:rsidRPr="00BD4E4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СТРУКТУРА И СОДЕРЖАНИЕ ДИСЦИПЛИНЫ (МОДУЛЯ)</w:t>
            </w:r>
          </w:p>
        </w:tc>
      </w:tr>
      <w:tr w:rsidR="00123665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Pr="00BD4E40" w:rsidRDefault="00BD4E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D4E4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123665" w:rsidRPr="00BD4E40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1236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Pr="00BD4E40" w:rsidRDefault="00BD4E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4E4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Общие сведения о России и ее культуре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Pr="00BD4E40" w:rsidRDefault="001236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Pr="00BD4E40" w:rsidRDefault="001236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Pr="00BD4E40" w:rsidRDefault="001236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23665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Географическая, политическая, экономическая, этнографическая</w:t>
            </w:r>
            <w:r w:rsidRPr="00BD4E40">
              <w:rPr>
                <w:lang w:val="ru-RU"/>
              </w:rPr>
              <w:br/>
            </w: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характеристика Российской Федерации.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Краткий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исторический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очерк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1236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123665" w:rsidRDefault="00BD4E40">
      <w:pPr>
        <w:rPr>
          <w:sz w:val="0"/>
          <w:szCs w:val="0"/>
        </w:rPr>
      </w:pPr>
      <w:r>
        <w:br w:type="page"/>
      </w:r>
    </w:p>
    <w:p w:rsidR="00123665" w:rsidRDefault="00123665">
      <w:pPr>
        <w:sectPr w:rsidR="0012366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8"/>
        <w:gridCol w:w="3683"/>
        <w:gridCol w:w="2989"/>
        <w:gridCol w:w="1006"/>
        <w:gridCol w:w="723"/>
        <w:gridCol w:w="426"/>
        <w:gridCol w:w="1006"/>
      </w:tblGrid>
      <w:tr w:rsidR="00123665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2978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123665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Многонациональный народ Российской Федерации. Быт и традиции народов</w:t>
            </w:r>
            <w:r w:rsidRPr="00BD4E40">
              <w:rPr>
                <w:lang w:val="ru-RU"/>
              </w:rPr>
              <w:br/>
            </w: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России.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Традиционные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религии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1236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23665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Pr="00BD4E40" w:rsidRDefault="00BD4E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Традиционные духовно-нравственные ценности народов России. /</w:t>
            </w:r>
            <w:proofErr w:type="spellStart"/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1236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23665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Русский язык как основа российской государственности  и культуры, как</w:t>
            </w:r>
            <w:r w:rsidRPr="00BD4E40">
              <w:rPr>
                <w:lang w:val="ru-RU"/>
              </w:rPr>
              <w:br/>
            </w: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средство межнационального общения.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Статус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русского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языка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среди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языков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мира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1236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23665" w:rsidRPr="00BD4E40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1236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Pr="00BD4E40" w:rsidRDefault="00BD4E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4E4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</w:t>
            </w:r>
            <w:r w:rsidRPr="00BD4E4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Фонетические, графические, словообразовательные ресурсы</w:t>
            </w:r>
            <w:r w:rsidRPr="00BD4E40">
              <w:rPr>
                <w:lang w:val="ru-RU"/>
              </w:rPr>
              <w:br/>
            </w:r>
            <w:r w:rsidRPr="00BD4E4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русского языка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Pr="00BD4E40" w:rsidRDefault="001236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Pr="00BD4E40" w:rsidRDefault="001236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Pr="00BD4E40" w:rsidRDefault="001236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23665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русского языка. Русская письменность. Азбука Кирилла и</w:t>
            </w:r>
            <w:r w:rsidRPr="00BD4E40">
              <w:rPr>
                <w:lang w:val="ru-RU"/>
              </w:rPr>
              <w:br/>
            </w:r>
            <w:proofErr w:type="spellStart"/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Мефодия</w:t>
            </w:r>
            <w:proofErr w:type="spellEnd"/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Кириллица.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Алфавит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1236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23665">
        <w:trPr>
          <w:trHeight w:hRule="exact" w:val="40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Pr="00BD4E40" w:rsidRDefault="00BD4E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Фонетика. Графика.</w:t>
            </w:r>
          </w:p>
          <w:p w:rsidR="00123665" w:rsidRPr="00BD4E40" w:rsidRDefault="00BD4E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образования и функционирования звуков</w:t>
            </w: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русского языка.</w:t>
            </w:r>
          </w:p>
          <w:p w:rsidR="00123665" w:rsidRPr="00BD4E40" w:rsidRDefault="00BD4E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Гласные звуки. Изменения гласных звуков в потоке речи. Ударность –</w:t>
            </w:r>
            <w:r w:rsidRPr="00BD4E40">
              <w:rPr>
                <w:lang w:val="ru-RU"/>
              </w:rPr>
              <w:br/>
            </w: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безударность гласных звуков.</w:t>
            </w:r>
          </w:p>
          <w:p w:rsidR="00123665" w:rsidRPr="00BD4E40" w:rsidRDefault="00BD4E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Слог как часть фразового такта.</w:t>
            </w:r>
          </w:p>
          <w:p w:rsidR="00123665" w:rsidRPr="00BD4E40" w:rsidRDefault="00BD4E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Согласные звуки. Твердые и мягкие согласные. Обозначение мягкости</w:t>
            </w:r>
            <w:r w:rsidRPr="00BD4E40">
              <w:rPr>
                <w:lang w:val="ru-RU"/>
              </w:rPr>
              <w:br/>
            </w: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согласных на письме. Звонкие и глухие </w:t>
            </w: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согласные. Произношение шипящих</w:t>
            </w:r>
            <w:r w:rsidRPr="00BD4E40">
              <w:rPr>
                <w:lang w:val="ru-RU"/>
              </w:rPr>
              <w:br/>
            </w: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свистящих. Ассимиляция согласных в потоке речи.</w:t>
            </w:r>
          </w:p>
          <w:p w:rsidR="00123665" w:rsidRPr="00BD4E40" w:rsidRDefault="00BD4E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Графика письменной речи. Соотношение между буквами и звуками.</w:t>
            </w:r>
          </w:p>
          <w:p w:rsidR="00123665" w:rsidRPr="00BD4E40" w:rsidRDefault="00BD4E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Слово, слог. Ударение и ритмика. Правила произношения.</w:t>
            </w:r>
            <w:r w:rsidRPr="00BD4E40">
              <w:rPr>
                <w:lang w:val="ru-RU"/>
              </w:rPr>
              <w:br/>
            </w: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Синтагматическое членение. Интонация. Типы</w:t>
            </w:r>
          </w:p>
          <w:p w:rsidR="00123665" w:rsidRPr="00BD4E40" w:rsidRDefault="00BD4E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интонационных </w:t>
            </w: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конструкций: ИК-1 (законченное высказывание,</w:t>
            </w:r>
            <w:r w:rsidRPr="00BD4E40">
              <w:rPr>
                <w:lang w:val="ru-RU"/>
              </w:rPr>
              <w:br/>
            </w: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перечисление), ИК-2 (специальный вопрос, просьба, требование,</w:t>
            </w:r>
            <w:r w:rsidRPr="00BD4E40">
              <w:rPr>
                <w:lang w:val="ru-RU"/>
              </w:rPr>
              <w:br/>
            </w: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обращение), ИК-3 (общий вопрос, неконечная синтагма, просьба,</w:t>
            </w:r>
            <w:r w:rsidRPr="00BD4E40">
              <w:rPr>
                <w:lang w:val="ru-RU"/>
              </w:rPr>
              <w:br/>
            </w: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переспрос,</w:t>
            </w:r>
          </w:p>
          <w:p w:rsidR="00123665" w:rsidRPr="00BD4E40" w:rsidRDefault="00BD4E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перечисление), ИК-4 (сопоставительный вопрос с союзом «а»,</w:t>
            </w:r>
            <w:r w:rsidRPr="00BD4E40">
              <w:rPr>
                <w:lang w:val="ru-RU"/>
              </w:rPr>
              <w:br/>
            </w: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перечисление, нек</w:t>
            </w: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онечная синтагма, официальные вопрос с оттенком</w:t>
            </w:r>
            <w:r w:rsidRPr="00BD4E40">
              <w:rPr>
                <w:lang w:val="ru-RU"/>
              </w:rPr>
              <w:br/>
            </w: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требования), ИК-5 (оценка), ИК-б (восклицание, переспрос). /</w:t>
            </w:r>
            <w:proofErr w:type="spellStart"/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1236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23665">
        <w:trPr>
          <w:trHeight w:hRule="exact" w:val="317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Pr="00BD4E40" w:rsidRDefault="00BD4E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 слова. Словообразование.</w:t>
            </w:r>
          </w:p>
          <w:p w:rsidR="00123665" w:rsidRPr="00BD4E40" w:rsidRDefault="00BD4E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об основе слова: основа слова и окончание; корень, префикс,</w:t>
            </w:r>
            <w:r w:rsidRPr="00BD4E40">
              <w:rPr>
                <w:lang w:val="ru-RU"/>
              </w:rPr>
              <w:br/>
            </w: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суффикс.</w:t>
            </w:r>
          </w:p>
          <w:p w:rsidR="00123665" w:rsidRPr="00BD4E40" w:rsidRDefault="00BD4E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Распознавание </w:t>
            </w: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ограниченного числа словообразовательных моделей:</w:t>
            </w:r>
          </w:p>
          <w:p w:rsidR="00123665" w:rsidRPr="00BD4E40" w:rsidRDefault="00BD4E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существительных: лицо мужского/женского пола по профессии, занятиям,</w:t>
            </w:r>
            <w:r w:rsidRPr="00BD4E40">
              <w:rPr>
                <w:lang w:val="ru-RU"/>
              </w:rPr>
              <w:br/>
            </w: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национальности и др. с суффиксами -</w:t>
            </w:r>
            <w:proofErr w:type="spellStart"/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тель</w:t>
            </w:r>
            <w:proofErr w:type="spellEnd"/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/-ниц(а), -ник/-ниц(а), -чик/-</w:t>
            </w:r>
            <w:proofErr w:type="spellStart"/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чи</w:t>
            </w:r>
            <w:proofErr w:type="spellEnd"/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-ц</w:t>
            </w:r>
            <w:r w:rsidRPr="00BD4E40">
              <w:rPr>
                <w:lang w:val="ru-RU"/>
              </w:rPr>
              <w:br/>
            </w: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(а), -</w:t>
            </w:r>
            <w:proofErr w:type="spellStart"/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щик</w:t>
            </w:r>
            <w:proofErr w:type="spellEnd"/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/-</w:t>
            </w:r>
            <w:proofErr w:type="spellStart"/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щиц</w:t>
            </w:r>
            <w:proofErr w:type="spellEnd"/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(а), -/-к(а), -</w:t>
            </w:r>
            <w:proofErr w:type="spellStart"/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ец</w:t>
            </w:r>
            <w:proofErr w:type="spellEnd"/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/-к(а), -</w:t>
            </w:r>
            <w:proofErr w:type="spellStart"/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анин</w:t>
            </w:r>
            <w:proofErr w:type="spellEnd"/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/-</w:t>
            </w:r>
            <w:proofErr w:type="spellStart"/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анка</w:t>
            </w:r>
            <w:proofErr w:type="spellEnd"/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-ин/-к(а)</w:t>
            </w: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-</w:t>
            </w:r>
            <w:proofErr w:type="spellStart"/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ик</w:t>
            </w:r>
            <w:proofErr w:type="spellEnd"/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/-; абстрактные</w:t>
            </w:r>
            <w:r w:rsidRPr="00BD4E40">
              <w:rPr>
                <w:lang w:val="ru-RU"/>
              </w:rPr>
              <w:br/>
            </w: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понятия, действия, признаки, качества и др. с суффиксами -ни(е), -</w:t>
            </w:r>
            <w:proofErr w:type="spellStart"/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ени</w:t>
            </w:r>
            <w:proofErr w:type="spellEnd"/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(е), -</w:t>
            </w:r>
            <w:r w:rsidRPr="00BD4E40">
              <w:rPr>
                <w:lang w:val="ru-RU"/>
              </w:rPr>
              <w:br/>
            </w:r>
            <w:proofErr w:type="spellStart"/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ани</w:t>
            </w:r>
            <w:proofErr w:type="spellEnd"/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(е), -</w:t>
            </w:r>
            <w:proofErr w:type="spellStart"/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ств</w:t>
            </w:r>
            <w:proofErr w:type="spellEnd"/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(о), -к(а), -</w:t>
            </w:r>
            <w:proofErr w:type="spellStart"/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аци</w:t>
            </w:r>
            <w:proofErr w:type="spellEnd"/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(я), -ость; и др.;</w:t>
            </w:r>
          </w:p>
          <w:p w:rsidR="00123665" w:rsidRPr="00BD4E40" w:rsidRDefault="00BD4E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прилагательных: с суффиксами -н-, -</w:t>
            </w:r>
            <w:proofErr w:type="spellStart"/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енн</w:t>
            </w:r>
            <w:proofErr w:type="spellEnd"/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-, -</w:t>
            </w:r>
            <w:proofErr w:type="spellStart"/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ск</w:t>
            </w:r>
            <w:proofErr w:type="spellEnd"/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-, -</w:t>
            </w:r>
            <w:proofErr w:type="spellStart"/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ов</w:t>
            </w:r>
            <w:proofErr w:type="spellEnd"/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-, -</w:t>
            </w:r>
            <w:proofErr w:type="spellStart"/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еньк</w:t>
            </w:r>
            <w:proofErr w:type="spellEnd"/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-, -</w:t>
            </w:r>
            <w:proofErr w:type="spellStart"/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ическ</w:t>
            </w:r>
            <w:proofErr w:type="spellEnd"/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-;</w:t>
            </w:r>
          </w:p>
          <w:p w:rsidR="00123665" w:rsidRPr="00BD4E40" w:rsidRDefault="00BD4E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наречий: с суффиксами -о, с префиксом </w:t>
            </w:r>
            <w:proofErr w:type="gramStart"/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по- и</w:t>
            </w:r>
            <w:proofErr w:type="gramEnd"/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суффиксом -</w:t>
            </w:r>
            <w:proofErr w:type="spellStart"/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ски</w:t>
            </w:r>
            <w:proofErr w:type="spellEnd"/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123665" w:rsidRPr="00BD4E40" w:rsidRDefault="001236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:rsidR="00123665" w:rsidRPr="00BD4E40" w:rsidRDefault="00BD4E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чередования звуков в корне.</w:t>
            </w:r>
          </w:p>
          <w:p w:rsidR="00123665" w:rsidRDefault="00BD4E4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Значение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приставок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1236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23665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1236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Русский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речевой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этикет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1236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1236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1236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23665">
        <w:trPr>
          <w:trHeight w:hRule="exact" w:val="250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Pr="00BD4E40" w:rsidRDefault="00BD4E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Приветствие и прощание.</w:t>
            </w:r>
          </w:p>
          <w:p w:rsidR="00123665" w:rsidRPr="00BD4E40" w:rsidRDefault="00BD4E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Речевые этикетные формулы приветствия и прощания в зависимости от</w:t>
            </w:r>
            <w:r w:rsidRPr="00BD4E40">
              <w:rPr>
                <w:lang w:val="ru-RU"/>
              </w:rPr>
              <w:br/>
            </w: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ситуации и участников </w:t>
            </w: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общения.</w:t>
            </w:r>
          </w:p>
          <w:p w:rsidR="00123665" w:rsidRPr="00BD4E40" w:rsidRDefault="00BD4E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Знакомство</w:t>
            </w:r>
          </w:p>
          <w:p w:rsidR="00123665" w:rsidRPr="00BD4E40" w:rsidRDefault="00BD4E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Речевые этикетные формулы знакомства и представления. Полные и</w:t>
            </w:r>
            <w:r w:rsidRPr="00BD4E40">
              <w:rPr>
                <w:lang w:val="ru-RU"/>
              </w:rPr>
              <w:br/>
            </w: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сокращённые русские имена. Русские отчества и фамилии.</w:t>
            </w:r>
          </w:p>
          <w:p w:rsidR="00123665" w:rsidRPr="00BD4E40" w:rsidRDefault="00BD4E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Грамматические конструкции «Я + имя», «Я + имя, фамилия» «Я + имя,</w:t>
            </w:r>
            <w:r w:rsidRPr="00BD4E40">
              <w:rPr>
                <w:lang w:val="ru-RU"/>
              </w:rPr>
              <w:br/>
            </w: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отчество, фамилия», «Меня зовут». Личные местоиме</w:t>
            </w: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ния в именительном и</w:t>
            </w:r>
            <w:r w:rsidRPr="00BD4E40">
              <w:rPr>
                <w:lang w:val="ru-RU"/>
              </w:rPr>
              <w:br/>
            </w: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винительном падеже. Произношение личного и притяжательного</w:t>
            </w:r>
            <w:r w:rsidRPr="00BD4E40">
              <w:rPr>
                <w:lang w:val="ru-RU"/>
              </w:rPr>
              <w:br/>
            </w: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местоимения его.</w:t>
            </w:r>
          </w:p>
          <w:p w:rsidR="00123665" w:rsidRDefault="00BD4E4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Формулы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обращения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1236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23665" w:rsidRPr="00BD4E40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1236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Pr="00BD4E40" w:rsidRDefault="00BD4E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4E4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Русские традиции, обычаи, обряды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Pr="00BD4E40" w:rsidRDefault="001236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Pr="00BD4E40" w:rsidRDefault="001236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Pr="00BD4E40" w:rsidRDefault="001236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23665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Традиционные русские праздники. Праздники народов, проживающих в</w:t>
            </w:r>
            <w:r w:rsidRPr="00BD4E40">
              <w:rPr>
                <w:lang w:val="ru-RU"/>
              </w:rPr>
              <w:br/>
            </w: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России.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Обряды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обычаи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1236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23665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Pr="00BD4E40" w:rsidRDefault="00BD4E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Русская национальная кухня. Особенности кухонь других народов,</w:t>
            </w:r>
            <w:r w:rsidRPr="00BD4E40">
              <w:rPr>
                <w:lang w:val="ru-RU"/>
              </w:rPr>
              <w:br/>
            </w: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проживающих в России. /</w:t>
            </w:r>
            <w:proofErr w:type="spellStart"/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1236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23665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Подготовка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1236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23665" w:rsidRPr="00BD4E40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1236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Pr="00BD4E40" w:rsidRDefault="00BD4E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4E4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Pr="00BD4E40" w:rsidRDefault="001236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Pr="00BD4E40" w:rsidRDefault="001236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Pr="00BD4E40" w:rsidRDefault="001236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23665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1236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23665" w:rsidRPr="00BD4E40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1236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Pr="00BD4E40" w:rsidRDefault="00BD4E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4E4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6. </w:t>
            </w:r>
            <w:r w:rsidRPr="00BD4E4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Морфологические ресурсы русского языка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Pr="00BD4E40" w:rsidRDefault="001236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Pr="00BD4E40" w:rsidRDefault="001236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Pr="00BD4E40" w:rsidRDefault="001236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:rsidR="00123665" w:rsidRPr="00BD4E40" w:rsidRDefault="00BD4E40">
      <w:pPr>
        <w:rPr>
          <w:sz w:val="0"/>
          <w:szCs w:val="0"/>
          <w:lang w:val="ru-RU"/>
        </w:rPr>
      </w:pPr>
      <w:r w:rsidRPr="00BD4E40">
        <w:rPr>
          <w:lang w:val="ru-RU"/>
        </w:rPr>
        <w:br w:type="page"/>
      </w:r>
    </w:p>
    <w:p w:rsidR="00123665" w:rsidRPr="00BD4E40" w:rsidRDefault="00123665">
      <w:pPr>
        <w:rPr>
          <w:lang w:val="ru-RU"/>
        </w:rPr>
        <w:sectPr w:rsidR="00123665" w:rsidRPr="00BD4E4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8"/>
        <w:gridCol w:w="3683"/>
        <w:gridCol w:w="2989"/>
        <w:gridCol w:w="1006"/>
        <w:gridCol w:w="723"/>
        <w:gridCol w:w="426"/>
        <w:gridCol w:w="1006"/>
      </w:tblGrid>
      <w:tr w:rsidR="00123665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123665" w:rsidRPr="00BD4E40" w:rsidRDefault="00BD4E40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BD4E40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pli</w:t>
            </w:r>
            <w:proofErr w:type="spellEnd"/>
            <w:r w:rsidRPr="00BD4E40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:rsidR="00123665" w:rsidRPr="00BD4E40" w:rsidRDefault="0012366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123665" w:rsidRPr="00BD4E40" w:rsidRDefault="0012366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123665" w:rsidRPr="00BD4E40" w:rsidRDefault="0012366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123665" w:rsidRPr="00BD4E40" w:rsidRDefault="0012366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123665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Pr="00BD4E40" w:rsidRDefault="00BD4E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Имя существительное</w:t>
            </w:r>
          </w:p>
          <w:p w:rsidR="00123665" w:rsidRDefault="00BD4E4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Одушевлённые и неодушевлённые имена существительные. Род имён</w:t>
            </w:r>
            <w:r w:rsidRPr="00BD4E40">
              <w:rPr>
                <w:lang w:val="ru-RU"/>
              </w:rPr>
              <w:br/>
            </w: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существительных. Число имён существительных.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Склонение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имён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существительных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падежные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).</w:t>
            </w:r>
          </w:p>
          <w:p w:rsidR="00123665" w:rsidRDefault="00BD4E4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1236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23665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Pr="00BD4E40" w:rsidRDefault="00BD4E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Имя прилагательное</w:t>
            </w:r>
          </w:p>
          <w:p w:rsidR="00123665" w:rsidRDefault="00BD4E4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Род и число имён прилагательных. Склонение имён прилагательных.</w:t>
            </w:r>
            <w:r w:rsidRPr="00BD4E40">
              <w:rPr>
                <w:lang w:val="ru-RU"/>
              </w:rPr>
              <w:br/>
            </w: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Степени сравнения имён прилагательных.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Краткая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имён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прилагательных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123665" w:rsidRDefault="00BD4E4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1236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23665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Pr="00BD4E40" w:rsidRDefault="00BD4E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Имя числительное.</w:t>
            </w:r>
          </w:p>
          <w:p w:rsidR="00123665" w:rsidRDefault="00BD4E4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Количественные числительные. Собирательные числительные.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Порядковые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числительные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123665" w:rsidRDefault="00BD4E4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1236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23665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Pr="00BD4E40" w:rsidRDefault="00BD4E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Местоимение.</w:t>
            </w:r>
          </w:p>
          <w:p w:rsidR="00123665" w:rsidRPr="00BD4E40" w:rsidRDefault="00BD4E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Личные местоимения. Возвратное, притяжательные, вопросительные,</w:t>
            </w:r>
            <w:r w:rsidRPr="00BD4E40">
              <w:rPr>
                <w:lang w:val="ru-RU"/>
              </w:rPr>
              <w:br/>
            </w: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относительные, указательные, отрицательные, неопределённые,</w:t>
            </w:r>
            <w:r w:rsidRPr="00BD4E40">
              <w:rPr>
                <w:lang w:val="ru-RU"/>
              </w:rPr>
              <w:br/>
            </w: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определительные </w:t>
            </w: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местоимения.</w:t>
            </w:r>
          </w:p>
          <w:p w:rsidR="00123665" w:rsidRDefault="00BD4E4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1236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23665">
        <w:trPr>
          <w:trHeight w:hRule="exact" w:val="183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Pr="00BD4E40" w:rsidRDefault="00BD4E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Глагол</w:t>
            </w:r>
          </w:p>
          <w:p w:rsidR="00123665" w:rsidRPr="00BD4E40" w:rsidRDefault="00BD4E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Неопределённая форма глагола (инфинитив). Время глагола. Вид глагола.</w:t>
            </w:r>
            <w:r w:rsidRPr="00BD4E40">
              <w:rPr>
                <w:lang w:val="ru-RU"/>
              </w:rPr>
              <w:br/>
            </w: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Глаголы совершенного и несовершенного вида. Наклонение глагола.</w:t>
            </w:r>
            <w:r w:rsidRPr="00BD4E40">
              <w:rPr>
                <w:lang w:val="ru-RU"/>
              </w:rPr>
              <w:br/>
            </w: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Переходные и непереходные глаголы. Классы, формообразование глаголов</w:t>
            </w:r>
          </w:p>
          <w:p w:rsidR="00123665" w:rsidRDefault="00BD4E4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Причастие. </w:t>
            </w: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Действительные (активные) и страдательные (пассивные)</w:t>
            </w:r>
            <w:r w:rsidRPr="00BD4E40">
              <w:rPr>
                <w:lang w:val="ru-RU"/>
              </w:rPr>
              <w:br/>
            </w: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причастия.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Краткая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причастий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123665" w:rsidRDefault="00BD4E4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Деепричастие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123665" w:rsidRDefault="00BD4E4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1236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23665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1236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7.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Русский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фольклор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1236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1236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1236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23665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Pr="00BD4E40" w:rsidRDefault="00BD4E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Русские загадки, пословицы, поговорки, крылатые выражения. Русские</w:t>
            </w:r>
            <w:r w:rsidRPr="00BD4E40">
              <w:rPr>
                <w:lang w:val="ru-RU"/>
              </w:rPr>
              <w:br/>
            </w: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народные сказки. Песни. /</w:t>
            </w:r>
            <w:proofErr w:type="spellStart"/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1236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23665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Подготовка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1236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23665" w:rsidRPr="00BD4E40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1236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Pr="00BD4E40" w:rsidRDefault="00BD4E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4E4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8.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Pr="00BD4E40" w:rsidRDefault="001236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Pr="00BD4E40" w:rsidRDefault="001236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Pr="00BD4E40" w:rsidRDefault="001236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23665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1236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23665" w:rsidRPr="00BD4E40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1236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Pr="00BD4E40" w:rsidRDefault="00BD4E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4E4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9. Синтаксис словосочетания и простого предложения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Pr="00BD4E40" w:rsidRDefault="001236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Pr="00BD4E40" w:rsidRDefault="001236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Pr="00BD4E40" w:rsidRDefault="001236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23665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Pr="00BD4E40" w:rsidRDefault="00BD4E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Простое предложение.</w:t>
            </w:r>
          </w:p>
          <w:p w:rsidR="00123665" w:rsidRPr="00BD4E40" w:rsidRDefault="00BD4E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Типы предложений по цели высказывания. Способы выражения </w:t>
            </w: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субъекта и</w:t>
            </w:r>
            <w:r w:rsidRPr="00BD4E40">
              <w:rPr>
                <w:lang w:val="ru-RU"/>
              </w:rPr>
              <w:br/>
            </w: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предиката. Классификация предложений по значению предиката. Основные</w:t>
            </w:r>
            <w:r w:rsidRPr="00BD4E40">
              <w:rPr>
                <w:lang w:val="ru-RU"/>
              </w:rPr>
              <w:br/>
            </w: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модели простых предложений.</w:t>
            </w:r>
          </w:p>
          <w:p w:rsidR="00123665" w:rsidRPr="00BD4E40" w:rsidRDefault="00BD4E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1236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23665">
        <w:trPr>
          <w:trHeight w:hRule="exact" w:val="20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Pr="00BD4E40" w:rsidRDefault="00BD4E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Предлоги. Основные значения предложно-падежных конструкций</w:t>
            </w:r>
          </w:p>
          <w:p w:rsidR="00123665" w:rsidRPr="00BD4E40" w:rsidRDefault="00BD4E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Предложно-падежные конструкции с пространственным значением.</w:t>
            </w:r>
          </w:p>
          <w:p w:rsidR="00123665" w:rsidRPr="00BD4E40" w:rsidRDefault="00BD4E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Предложно-падежные конструкции с временным значением.</w:t>
            </w:r>
          </w:p>
          <w:p w:rsidR="00123665" w:rsidRPr="00BD4E40" w:rsidRDefault="00BD4E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Предложно-падежные конструкции со значением субъекта.</w:t>
            </w:r>
          </w:p>
          <w:p w:rsidR="00123665" w:rsidRPr="00BD4E40" w:rsidRDefault="00BD4E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Предложно-падежные конструкции со значением объекта.</w:t>
            </w:r>
          </w:p>
          <w:p w:rsidR="00123665" w:rsidRPr="00BD4E40" w:rsidRDefault="00BD4E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Предложно-падежные конструкции со значением цели, причины действия.</w:t>
            </w:r>
          </w:p>
          <w:p w:rsidR="00123665" w:rsidRPr="00BD4E40" w:rsidRDefault="00BD4E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Предложно-падежные </w:t>
            </w: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конструкции со значением совместности. Предложно-</w:t>
            </w:r>
            <w:r w:rsidRPr="00BD4E40">
              <w:rPr>
                <w:lang w:val="ru-RU"/>
              </w:rPr>
              <w:br/>
            </w: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падежные конструкции со значением отсутствия предмета.</w:t>
            </w:r>
          </w:p>
          <w:p w:rsidR="00123665" w:rsidRDefault="00BD4E4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1236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23665" w:rsidRPr="00BD4E40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1236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Pr="00BD4E40" w:rsidRDefault="00BD4E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4E4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10. Синтаксис сложного предложения. Текст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Pr="00BD4E40" w:rsidRDefault="001236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Pr="00BD4E40" w:rsidRDefault="001236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Pr="00BD4E40" w:rsidRDefault="001236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23665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Pr="00BD4E40" w:rsidRDefault="00BD4E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Сложное предложение.</w:t>
            </w:r>
          </w:p>
          <w:p w:rsidR="00123665" w:rsidRDefault="00BD4E4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Сложносочинённое предложение. Сочинительные союзы.</w:t>
            </w:r>
            <w:r w:rsidRPr="00BD4E40">
              <w:rPr>
                <w:lang w:val="ru-RU"/>
              </w:rPr>
              <w:br/>
            </w: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Сложноподчинённое предложение.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Подчинительные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союзы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Типы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придаточных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1236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23665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Pr="00BD4E40" w:rsidRDefault="00BD4E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Типы текстов.</w:t>
            </w:r>
          </w:p>
          <w:p w:rsidR="00123665" w:rsidRPr="00BD4E40" w:rsidRDefault="00BD4E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Тексты-повествования. Тексты-описания. Тексты-рассуждения. Тексты-</w:t>
            </w:r>
            <w:r w:rsidRPr="00BD4E40">
              <w:rPr>
                <w:lang w:val="ru-RU"/>
              </w:rPr>
              <w:br/>
            </w: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сообщения. Тексты смешанного типа. /</w:t>
            </w:r>
            <w:proofErr w:type="spellStart"/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1236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23665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Подготовка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1236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23665" w:rsidRPr="00BD4E40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1236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Pr="00BD4E40" w:rsidRDefault="00BD4E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4E4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11.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Pr="00BD4E40" w:rsidRDefault="001236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Pr="00BD4E40" w:rsidRDefault="001236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Pr="00BD4E40" w:rsidRDefault="001236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23665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1236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23665" w:rsidRPr="00BD4E40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1236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Pr="00BD4E40" w:rsidRDefault="00BD4E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4E4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12. Язык учебно-научной и профессиональной сфер</w:t>
            </w:r>
            <w:r w:rsidRPr="00BD4E40">
              <w:rPr>
                <w:lang w:val="ru-RU"/>
              </w:rPr>
              <w:br/>
            </w:r>
            <w:r w:rsidRPr="00BD4E4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деятельности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Pr="00BD4E40" w:rsidRDefault="001236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Pr="00BD4E40" w:rsidRDefault="001236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Pr="00BD4E40" w:rsidRDefault="001236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:rsidR="00123665" w:rsidRPr="00BD4E40" w:rsidRDefault="00BD4E40">
      <w:pPr>
        <w:rPr>
          <w:sz w:val="0"/>
          <w:szCs w:val="0"/>
          <w:lang w:val="ru-RU"/>
        </w:rPr>
      </w:pPr>
      <w:r w:rsidRPr="00BD4E40">
        <w:rPr>
          <w:lang w:val="ru-RU"/>
        </w:rPr>
        <w:br w:type="page"/>
      </w:r>
    </w:p>
    <w:p w:rsidR="00123665" w:rsidRPr="00BD4E40" w:rsidRDefault="00123665">
      <w:pPr>
        <w:rPr>
          <w:lang w:val="ru-RU"/>
        </w:rPr>
        <w:sectPr w:rsidR="00123665" w:rsidRPr="00BD4E4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7"/>
        <w:gridCol w:w="226"/>
        <w:gridCol w:w="1580"/>
        <w:gridCol w:w="1644"/>
        <w:gridCol w:w="173"/>
        <w:gridCol w:w="2409"/>
        <w:gridCol w:w="141"/>
        <w:gridCol w:w="882"/>
        <w:gridCol w:w="170"/>
        <w:gridCol w:w="954"/>
        <w:gridCol w:w="26"/>
        <w:gridCol w:w="494"/>
        <w:gridCol w:w="1361"/>
      </w:tblGrid>
      <w:tr w:rsidR="00123665" w:rsidTr="00BD4E40">
        <w:trPr>
          <w:trHeight w:hRule="exact" w:val="425"/>
        </w:trPr>
        <w:tc>
          <w:tcPr>
            <w:tcW w:w="4435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:rsidR="00123665" w:rsidRPr="00BD4E40" w:rsidRDefault="00BD4E40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BD4E40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pli</w:t>
            </w:r>
            <w:proofErr w:type="spellEnd"/>
            <w:r w:rsidRPr="00BD4E40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478" w:type="dxa"/>
          </w:tcPr>
          <w:p w:rsidR="00123665" w:rsidRPr="00BD4E40" w:rsidRDefault="0012366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2" w:type="dxa"/>
          </w:tcPr>
          <w:p w:rsidR="00123665" w:rsidRPr="00BD4E40" w:rsidRDefault="0012366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85" w:type="dxa"/>
          </w:tcPr>
          <w:p w:rsidR="00123665" w:rsidRPr="00BD4E40" w:rsidRDefault="0012366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1" w:type="dxa"/>
          </w:tcPr>
          <w:p w:rsidR="00123665" w:rsidRPr="00BD4E40" w:rsidRDefault="0012366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77" w:type="dxa"/>
            <w:gridSpan w:val="2"/>
          </w:tcPr>
          <w:p w:rsidR="00123665" w:rsidRPr="00BD4E40" w:rsidRDefault="0012366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94" w:type="dxa"/>
          </w:tcPr>
          <w:p w:rsidR="00123665" w:rsidRPr="00BD4E40" w:rsidRDefault="0012366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359" w:type="dxa"/>
            <w:shd w:val="clear" w:color="C0C0C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123665" w:rsidTr="00BD4E40">
        <w:trPr>
          <w:trHeight w:hRule="exact" w:val="4748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12.1</w:t>
            </w:r>
          </w:p>
        </w:tc>
        <w:tc>
          <w:tcPr>
            <w:tcW w:w="59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Pr="00BD4E40" w:rsidRDefault="00BD4E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Язык учебно-профессиональной сферы </w:t>
            </w: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общения:</w:t>
            </w:r>
          </w:p>
          <w:p w:rsidR="00123665" w:rsidRPr="00BD4E40" w:rsidRDefault="00BD4E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определение объекта (предмета, явления, процесса, свойства и</w:t>
            </w:r>
            <w:r w:rsidRPr="00BD4E40">
              <w:rPr>
                <w:lang w:val="ru-RU"/>
              </w:rPr>
              <w:br/>
            </w: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т.д.);</w:t>
            </w:r>
          </w:p>
          <w:p w:rsidR="00123665" w:rsidRPr="00BD4E40" w:rsidRDefault="00BD4E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классификация объектов, явлений, предметов;</w:t>
            </w:r>
          </w:p>
          <w:p w:rsidR="00123665" w:rsidRPr="00BD4E40" w:rsidRDefault="00BD4E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описание явления, процесса, функции, свойств предмета;</w:t>
            </w:r>
          </w:p>
          <w:p w:rsidR="00123665" w:rsidRPr="00BD4E40" w:rsidRDefault="00BD4E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описание процесса изменения состояния, явления, предмета,</w:t>
            </w:r>
            <w:r w:rsidRPr="00BD4E40">
              <w:rPr>
                <w:lang w:val="ru-RU"/>
              </w:rPr>
              <w:br/>
            </w: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объекта;</w:t>
            </w:r>
          </w:p>
          <w:p w:rsidR="00123665" w:rsidRPr="00BD4E40" w:rsidRDefault="00BD4E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</w:t>
            </w: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описание структуры строения, состава устройства объекта;</w:t>
            </w:r>
          </w:p>
          <w:p w:rsidR="00123665" w:rsidRPr="00BD4E40" w:rsidRDefault="00BD4E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описание движения, перемещения, взаимодействия объектов;</w:t>
            </w:r>
          </w:p>
          <w:p w:rsidR="00123665" w:rsidRPr="00BD4E40" w:rsidRDefault="00BD4E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описание эксперимента;</w:t>
            </w:r>
          </w:p>
          <w:p w:rsidR="00123665" w:rsidRPr="00BD4E40" w:rsidRDefault="00BD4E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описание нахождения, расположения, положения предмета;</w:t>
            </w:r>
          </w:p>
          <w:p w:rsidR="00123665" w:rsidRPr="00BD4E40" w:rsidRDefault="00BD4E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описание применения, назначения объекта;</w:t>
            </w:r>
          </w:p>
          <w:p w:rsidR="00123665" w:rsidRPr="00BD4E40" w:rsidRDefault="00BD4E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выражение </w:t>
            </w: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связи, зависимости между объектами;</w:t>
            </w:r>
          </w:p>
          <w:p w:rsidR="00123665" w:rsidRPr="00BD4E40" w:rsidRDefault="00BD4E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выражение качественной и количественной характеристики;</w:t>
            </w:r>
          </w:p>
          <w:p w:rsidR="00123665" w:rsidRPr="00BD4E40" w:rsidRDefault="00BD4E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сравнение, сопоставление объектов;</w:t>
            </w:r>
          </w:p>
          <w:p w:rsidR="00123665" w:rsidRPr="00BD4E40" w:rsidRDefault="00BD4E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обозначение, изменение, вычисление;</w:t>
            </w:r>
          </w:p>
          <w:p w:rsidR="00123665" w:rsidRPr="00BD4E40" w:rsidRDefault="00BD4E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описание деятельности учёного, писателя, исторического лица;</w:t>
            </w:r>
          </w:p>
          <w:p w:rsidR="00123665" w:rsidRPr="00BD4E40" w:rsidRDefault="00BD4E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описание экономико-гео</w:t>
            </w: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графического положения страны, региона;</w:t>
            </w:r>
          </w:p>
          <w:p w:rsidR="00123665" w:rsidRPr="00BD4E40" w:rsidRDefault="00BD4E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описание среды обитания;</w:t>
            </w:r>
          </w:p>
          <w:p w:rsidR="00123665" w:rsidRPr="00BD4E40" w:rsidRDefault="00BD4E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описание политического устройства государства.</w:t>
            </w:r>
          </w:p>
          <w:p w:rsidR="00123665" w:rsidRDefault="00BD4E4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8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1236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23665" w:rsidTr="00BD4E40">
        <w:trPr>
          <w:trHeight w:hRule="exact" w:val="488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12.2</w:t>
            </w:r>
          </w:p>
        </w:tc>
        <w:tc>
          <w:tcPr>
            <w:tcW w:w="59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Pr="00BD4E40" w:rsidRDefault="00BD4E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Научный стиль.</w:t>
            </w:r>
          </w:p>
          <w:p w:rsidR="00123665" w:rsidRPr="00BD4E40" w:rsidRDefault="00BD4E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Жанры научного стиля: план, тезисы, конспект, аннотация, доклад. /</w:t>
            </w:r>
            <w:proofErr w:type="spellStart"/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8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1236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23665" w:rsidTr="00BD4E40">
        <w:trPr>
          <w:trHeight w:hRule="exact" w:val="712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12.3</w:t>
            </w:r>
          </w:p>
        </w:tc>
        <w:tc>
          <w:tcPr>
            <w:tcW w:w="59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делового </w:t>
            </w: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общения. Язык устной и письменной деловой</w:t>
            </w:r>
            <w:r w:rsidRPr="00BD4E40">
              <w:rPr>
                <w:lang w:val="ru-RU"/>
              </w:rPr>
              <w:br/>
            </w: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коммуникации. Этикет телефонного разговора. Жанры официально-</w:t>
            </w:r>
            <w:r w:rsidRPr="00BD4E40">
              <w:rPr>
                <w:lang w:val="ru-RU"/>
              </w:rPr>
              <w:br/>
            </w: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делового стиля: анкета, автобиография, заявление.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8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1236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23665" w:rsidRPr="00BD4E40" w:rsidTr="00BD4E40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1236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Pr="00BD4E40" w:rsidRDefault="00BD4E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4E4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13. Великие русские люди: писатели, поэты, ученые</w:t>
            </w:r>
          </w:p>
        </w:tc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Pr="00BD4E40" w:rsidRDefault="001236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0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Pr="00BD4E40" w:rsidRDefault="001236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8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Pr="00BD4E40" w:rsidRDefault="001236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23665" w:rsidTr="00BD4E40">
        <w:trPr>
          <w:trHeight w:hRule="exact" w:val="488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13.1</w:t>
            </w:r>
          </w:p>
        </w:tc>
        <w:tc>
          <w:tcPr>
            <w:tcW w:w="59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Pr="00BD4E40" w:rsidRDefault="00BD4E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Выдающиеся русские </w:t>
            </w: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писатели и поэты: А.С. Пушкин, М.Ю. Лермонтов,</w:t>
            </w:r>
            <w:r w:rsidRPr="00BD4E40">
              <w:rPr>
                <w:lang w:val="ru-RU"/>
              </w:rPr>
              <w:br/>
            </w: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Л.Н. Толстой, Ф.М. Достоевский. /</w:t>
            </w:r>
            <w:proofErr w:type="spellStart"/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8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1236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23665" w:rsidTr="00BD4E40">
        <w:trPr>
          <w:trHeight w:hRule="exact" w:val="936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13.2</w:t>
            </w:r>
          </w:p>
        </w:tc>
        <w:tc>
          <w:tcPr>
            <w:tcW w:w="59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Pr="00BD4E40" w:rsidRDefault="00BD4E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Выдающиеся русские и российские ученые, изобретатели, инженеры: М.В.</w:t>
            </w:r>
            <w:r w:rsidRPr="00BD4E40">
              <w:rPr>
                <w:lang w:val="ru-RU"/>
              </w:rPr>
              <w:br/>
            </w: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Ломоносов, Д.И. Менделеев, Н.И. Павлов, С.В. Ковалевская, П.Н. Яблочков,</w:t>
            </w:r>
            <w:r w:rsidRPr="00BD4E40">
              <w:rPr>
                <w:lang w:val="ru-RU"/>
              </w:rPr>
              <w:br/>
            </w: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А.С. Попов, К.Э. </w:t>
            </w: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Циолковский, С.П. Королев, А.С. Курчатов. /</w:t>
            </w:r>
            <w:proofErr w:type="spellStart"/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8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1236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23665" w:rsidTr="00BD4E40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13.3</w:t>
            </w:r>
          </w:p>
        </w:tc>
        <w:tc>
          <w:tcPr>
            <w:tcW w:w="59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Подготовка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9,85</w:t>
            </w:r>
          </w:p>
        </w:tc>
        <w:tc>
          <w:tcPr>
            <w:tcW w:w="18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1236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23665" w:rsidRPr="00BD4E40" w:rsidTr="00BD4E40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1236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Pr="00BD4E40" w:rsidRDefault="00BD4E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4E4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14. Контактные часы на аттестацию</w:t>
            </w:r>
          </w:p>
        </w:tc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Pr="00BD4E40" w:rsidRDefault="001236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0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Pr="00BD4E40" w:rsidRDefault="001236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8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Pr="00BD4E40" w:rsidRDefault="001236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23665" w:rsidTr="00BD4E40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14.1</w:t>
            </w:r>
          </w:p>
        </w:tc>
        <w:tc>
          <w:tcPr>
            <w:tcW w:w="59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1236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23665" w:rsidTr="00BD4E40">
        <w:trPr>
          <w:trHeight w:hRule="exact" w:val="425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123665" w:rsidRPr="00BD4E40" w:rsidTr="00BD4E40">
        <w:trPr>
          <w:trHeight w:hRule="exact" w:val="2126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Pr="00BD4E40" w:rsidRDefault="00BD4E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проведения промежуточной аттестации </w:t>
            </w: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 приведены в приложении к</w:t>
            </w:r>
            <w:r w:rsidRPr="00BD4E40">
              <w:rPr>
                <w:lang w:val="ru-RU"/>
              </w:rPr>
              <w:br/>
            </w: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:rsidR="00123665" w:rsidRPr="00BD4E40" w:rsidRDefault="00BD4E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BD4E40">
              <w:rPr>
                <w:lang w:val="ru-RU"/>
              </w:rPr>
              <w:br/>
            </w: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распределение баллов по видам текущего контроля разрабатываются преподавателем дисциплины с </w:t>
            </w: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учетом ее специфики и</w:t>
            </w:r>
            <w:r w:rsidRPr="00BD4E40">
              <w:rPr>
                <w:lang w:val="ru-RU"/>
              </w:rPr>
              <w:br/>
            </w: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:rsidR="00123665" w:rsidRPr="00BD4E40" w:rsidRDefault="00BD4E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BD4E40">
              <w:rPr>
                <w:lang w:val="ru-RU"/>
              </w:rPr>
              <w:br/>
            </w: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</w:t>
            </w: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чими программами дисциплин в</w:t>
            </w:r>
            <w:r w:rsidRPr="00BD4E40">
              <w:rPr>
                <w:lang w:val="ru-RU"/>
              </w:rPr>
              <w:br/>
            </w: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BD4E40">
              <w:rPr>
                <w:lang w:val="ru-RU"/>
              </w:rPr>
              <w:br/>
            </w: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123665" w:rsidRPr="00BD4E40" w:rsidTr="00BD4E40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23665" w:rsidRPr="00BD4E40" w:rsidRDefault="00BD4E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D4E4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123665" w:rsidTr="00BD4E40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ая литература</w:t>
            </w:r>
          </w:p>
        </w:tc>
      </w:tr>
      <w:tr w:rsidR="00123665" w:rsidTr="00BD4E40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123665" w:rsidTr="00BD4E40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1236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4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73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123665" w:rsidTr="00BD4E40">
        <w:trPr>
          <w:trHeight w:hRule="exact" w:val="72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Pr="00BD4E40" w:rsidRDefault="00BD4E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Горелов А.А.,</w:t>
            </w:r>
            <w:r w:rsidRPr="00BD4E40">
              <w:rPr>
                <w:lang w:val="ru-RU"/>
              </w:rPr>
              <w:br/>
            </w: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Горелова Т.А.,</w:t>
            </w:r>
            <w:r w:rsidRPr="00BD4E40">
              <w:rPr>
                <w:lang w:val="ru-RU"/>
              </w:rPr>
              <w:br/>
            </w:r>
            <w:proofErr w:type="spellStart"/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Хлопонина</w:t>
            </w:r>
            <w:proofErr w:type="spellEnd"/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О.О.</w:t>
            </w:r>
          </w:p>
        </w:tc>
        <w:tc>
          <w:tcPr>
            <w:tcW w:w="44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Pr="00BD4E40" w:rsidRDefault="00BD4E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российской государственности. История культура</w:t>
            </w:r>
            <w:r w:rsidRPr="00BD4E40">
              <w:rPr>
                <w:lang w:val="ru-RU"/>
              </w:rPr>
              <w:br/>
            </w: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государство: Учебник</w:t>
            </w:r>
          </w:p>
        </w:tc>
        <w:tc>
          <w:tcPr>
            <w:tcW w:w="10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Русайнс,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73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42765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https://book.ru/book/957573</w:t>
              </w:r>
            </w:hyperlink>
          </w:p>
          <w:p w:rsidR="00BD4E40" w:rsidRDefault="00BD4E4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123665" w:rsidTr="00BD4E40">
        <w:trPr>
          <w:trHeight w:hRule="exact" w:val="100"/>
        </w:trPr>
        <w:tc>
          <w:tcPr>
            <w:tcW w:w="426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123665" w:rsidRDefault="0012366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2793" w:type="dxa"/>
            <w:gridSpan w:val="3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6" w:type="dxa"/>
            <w:gridSpan w:val="2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4" w:type="dxa"/>
          </w:tcPr>
          <w:p w:rsidR="00123665" w:rsidRDefault="0012366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6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123665" w:rsidRDefault="0012366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</w:p>
        </w:tc>
      </w:tr>
      <w:tr w:rsidR="00123665" w:rsidTr="00BD4E40">
        <w:trPr>
          <w:trHeight w:hRule="exact" w:val="87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Pr="00BD4E40" w:rsidRDefault="00BD4E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Пугачев И. А.,</w:t>
            </w:r>
            <w:r w:rsidRPr="00BD4E40">
              <w:rPr>
                <w:lang w:val="ru-RU"/>
              </w:rPr>
              <w:br/>
            </w:r>
            <w:proofErr w:type="spellStart"/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Будильцева</w:t>
            </w:r>
            <w:proofErr w:type="spellEnd"/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Б.,</w:t>
            </w:r>
            <w:r w:rsidRPr="00BD4E40">
              <w:rPr>
                <w:lang w:val="ru-RU"/>
              </w:rPr>
              <w:br/>
            </w: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Новикова Н. С.,</w:t>
            </w:r>
            <w:r w:rsidRPr="00BD4E40">
              <w:rPr>
                <w:lang w:val="ru-RU"/>
              </w:rPr>
              <w:br/>
            </w: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Варламова И. Ю.</w:t>
            </w:r>
          </w:p>
        </w:tc>
        <w:tc>
          <w:tcPr>
            <w:tcW w:w="44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Pr="00BD4E40" w:rsidRDefault="00BD4E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Русский язык как иностранный. </w:t>
            </w: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Культура речевого</w:t>
            </w:r>
            <w:r w:rsidRPr="00BD4E40">
              <w:rPr>
                <w:lang w:val="ru-RU"/>
              </w:rPr>
              <w:br/>
            </w: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общения: учебник для вузов</w:t>
            </w:r>
          </w:p>
        </w:tc>
        <w:tc>
          <w:tcPr>
            <w:tcW w:w="10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73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42765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https://urait.ru/bcode/559351</w:t>
              </w:r>
            </w:hyperlink>
          </w:p>
          <w:p w:rsidR="00BD4E40" w:rsidRDefault="00BD4E4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123665" w:rsidTr="00BD4E40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123665" w:rsidTr="00BD4E40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1236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4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73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123665" w:rsidTr="00BD4E40">
        <w:trPr>
          <w:trHeight w:hRule="exact" w:val="115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Л2.1</w:t>
            </w:r>
          </w:p>
        </w:tc>
        <w:tc>
          <w:tcPr>
            <w:tcW w:w="18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Pr="00BD4E40" w:rsidRDefault="00BD4E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Корнева Г. В.,</w:t>
            </w:r>
            <w:r w:rsidRPr="00BD4E40">
              <w:rPr>
                <w:lang w:val="ru-RU"/>
              </w:rPr>
              <w:br/>
            </w: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Герасимова Е. Е., Ким</w:t>
            </w:r>
            <w:r w:rsidRPr="00BD4E40">
              <w:rPr>
                <w:lang w:val="ru-RU"/>
              </w:rPr>
              <w:br/>
            </w: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З. М., </w:t>
            </w:r>
            <w:proofErr w:type="spellStart"/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Шишканова</w:t>
            </w:r>
            <w:proofErr w:type="spellEnd"/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Ж.</w:t>
            </w:r>
            <w:r w:rsidRPr="00BD4E40">
              <w:rPr>
                <w:lang w:val="ru-RU"/>
              </w:rPr>
              <w:br/>
            </w: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С.</w:t>
            </w:r>
          </w:p>
        </w:tc>
        <w:tc>
          <w:tcPr>
            <w:tcW w:w="44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Pr="00BD4E40" w:rsidRDefault="00BD4E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Русский язык как иностранный (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</w:t>
            </w: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1–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</w:t>
            </w: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2): учебник для</w:t>
            </w:r>
            <w:r w:rsidRPr="00BD4E40">
              <w:rPr>
                <w:lang w:val="ru-RU"/>
              </w:rPr>
              <w:br/>
            </w: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вузов</w:t>
            </w:r>
          </w:p>
        </w:tc>
        <w:tc>
          <w:tcPr>
            <w:tcW w:w="10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73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42765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https://urait.ru/bcode/567495</w:t>
              </w:r>
            </w:hyperlink>
          </w:p>
          <w:p w:rsidR="00BD4E40" w:rsidRDefault="00BD4E4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123665" w:rsidTr="00BD4E40">
        <w:trPr>
          <w:trHeight w:hRule="exact" w:val="86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Бенина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 Л.</w:t>
            </w:r>
          </w:p>
        </w:tc>
        <w:tc>
          <w:tcPr>
            <w:tcW w:w="44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Pr="00BD4E40" w:rsidRDefault="00BD4E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духовно-нравственной культуры народов России:</w:t>
            </w:r>
            <w:r w:rsidRPr="00BD4E40">
              <w:rPr>
                <w:lang w:val="ru-RU"/>
              </w:rPr>
              <w:br/>
            </w: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учебник</w:t>
            </w:r>
          </w:p>
        </w:tc>
        <w:tc>
          <w:tcPr>
            <w:tcW w:w="10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2017</w:t>
            </w:r>
          </w:p>
        </w:tc>
        <w:tc>
          <w:tcPr>
            <w:tcW w:w="273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42765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https://e.lanbook.com/book/113135</w:t>
              </w:r>
            </w:hyperlink>
          </w:p>
          <w:p w:rsidR="00BD4E40" w:rsidRDefault="00BD4E4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123665" w:rsidRPr="00BD4E40" w:rsidTr="00BD4E40">
        <w:trPr>
          <w:trHeight w:hRule="exact" w:val="567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Pr="00BD4E40" w:rsidRDefault="00BD4E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D4E4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</w:t>
            </w:r>
            <w:r w:rsidRPr="00BD4E4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технологии, используемые при осуществлении образовательного процесса по дисциплине</w:t>
            </w:r>
            <w:r w:rsidRPr="00BD4E40">
              <w:rPr>
                <w:lang w:val="ru-RU"/>
              </w:rPr>
              <w:br/>
            </w:r>
            <w:r w:rsidRPr="00BD4E4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123665" w:rsidRPr="00BD4E40" w:rsidTr="00BD4E40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Pr="00BD4E40" w:rsidRDefault="00BD4E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D4E4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123665" w:rsidTr="00BD4E40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123665" w:rsidRPr="00BD4E40" w:rsidTr="00BD4E40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Pr="00BD4E40" w:rsidRDefault="00BD4E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D4E4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и  </w:t>
            </w:r>
            <w:r w:rsidRPr="00BD4E4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информационных справочных систем</w:t>
            </w:r>
          </w:p>
        </w:tc>
      </w:tr>
      <w:tr w:rsidR="00123665" w:rsidRPr="00BD4E40" w:rsidTr="00BD4E40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hyperlink r:id="rId8" w:history="1">
              <w:r w:rsidRPr="0042765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42765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42765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urait</w:t>
              </w:r>
              <w:proofErr w:type="spellEnd"/>
              <w:r w:rsidRPr="0042765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42765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42765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BD4E40" w:rsidRPr="00BD4E40" w:rsidRDefault="00BD4E4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123665" w:rsidRPr="00BD4E40" w:rsidTr="00BD4E40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Учебно-методического центра по образованию на железнодорожном транспорте (ЭБ</w:t>
            </w:r>
            <w:r w:rsidRPr="00BD4E40">
              <w:rPr>
                <w:lang w:val="ru-RU"/>
              </w:rPr>
              <w:br/>
            </w: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hyperlink r:id="rId9" w:history="1">
              <w:r w:rsidRPr="0042765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42765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42765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umczdt</w:t>
              </w:r>
              <w:proofErr w:type="spellEnd"/>
              <w:r w:rsidRPr="0042765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42765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42765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BD4E40" w:rsidRPr="00BD4E40" w:rsidRDefault="00BD4E4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123665" w:rsidTr="00BD4E40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ЭБС BOOK.RU </w:t>
            </w:r>
            <w:hyperlink r:id="rId10" w:history="1">
              <w:r w:rsidRPr="0042765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</w:t>
              </w:r>
            </w:hyperlink>
          </w:p>
          <w:p w:rsidR="00BD4E40" w:rsidRDefault="00BD4E4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123665" w:rsidRPr="00BD4E40" w:rsidTr="00BD4E40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Pr="00BD4E40" w:rsidRDefault="00BD4E4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1" w:history="1">
              <w:r w:rsidRPr="0042765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42765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42765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42765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42765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42765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42765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BD4E40" w:rsidRPr="00BD4E40" w:rsidRDefault="00BD4E4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123665" w:rsidTr="00BD4E40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ЭИОС "Moodle" </w:t>
            </w:r>
            <w:hyperlink r:id="rId12" w:history="1">
              <w:r w:rsidRPr="0042765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http://moodle.nnsamgups.ru/moodle/</w:t>
              </w:r>
            </w:hyperlink>
          </w:p>
          <w:p w:rsidR="00BD4E40" w:rsidRDefault="00BD4E4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123665" w:rsidRPr="00BD4E40" w:rsidTr="00BD4E40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23665" w:rsidRPr="00BD4E40" w:rsidRDefault="00BD4E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D4E4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123665" w:rsidRPr="00BD4E40" w:rsidTr="00BD4E40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Pr="00BD4E40" w:rsidRDefault="00BD4E4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семинарского </w:t>
            </w: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типа, групповых и индивидуальных консультаций,</w:t>
            </w:r>
            <w:r w:rsidRPr="00BD4E40">
              <w:rPr>
                <w:lang w:val="ru-RU"/>
              </w:rPr>
              <w:br/>
            </w: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BD4E40">
              <w:rPr>
                <w:lang w:val="ru-RU"/>
              </w:rPr>
              <w:br/>
            </w: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BD4E40">
              <w:rPr>
                <w:lang w:val="ru-RU"/>
              </w:rPr>
              <w:br/>
            </w: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</w:t>
            </w: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ереносное).</w:t>
            </w:r>
          </w:p>
        </w:tc>
      </w:tr>
      <w:tr w:rsidR="00123665" w:rsidRPr="00BD4E40" w:rsidTr="00BD4E40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Pr="00BD4E40" w:rsidRDefault="00BD4E4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BD4E40">
              <w:rPr>
                <w:lang w:val="ru-RU"/>
              </w:rPr>
              <w:br/>
            </w: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123665" w:rsidRPr="00BD4E40" w:rsidTr="00BD4E40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Default="00BD4E4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3665" w:rsidRPr="00BD4E40" w:rsidRDefault="00BD4E4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хранения и </w:t>
            </w:r>
            <w:r w:rsidRPr="00BD4E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профилактического обслуживания учебного оборудования.</w:t>
            </w:r>
          </w:p>
        </w:tc>
      </w:tr>
    </w:tbl>
    <w:p w:rsidR="00123665" w:rsidRDefault="00BD4E40">
      <w:r>
        <w:rPr>
          <w:color w:val="FFFFFF"/>
          <w:sz w:val="2"/>
          <w:szCs w:val="2"/>
        </w:rPr>
        <w:t>.</w:t>
      </w:r>
    </w:p>
    <w:sectPr w:rsidR="00123665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23665"/>
    <w:rsid w:val="001F0BC7"/>
    <w:rsid w:val="00BD4E40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4EC454E"/>
  <w15:docId w15:val="{CF39B873-DDEA-416E-BFEB-2B486461C9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BD4E4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e.lanbook.com/book/113135" TargetMode="External"/><Relationship Id="rId12" Type="http://schemas.openxmlformats.org/officeDocument/2006/relationships/hyperlink" Target="http://moodle.nnsamgups.ru/moodle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rait.ru/bcode/567495" TargetMode="External"/><Relationship Id="rId11" Type="http://schemas.openxmlformats.org/officeDocument/2006/relationships/hyperlink" Target="http://www.consultant.ru" TargetMode="External"/><Relationship Id="rId5" Type="http://schemas.openxmlformats.org/officeDocument/2006/relationships/hyperlink" Target="https://urait.ru/bcode/559351" TargetMode="External"/><Relationship Id="rId10" Type="http://schemas.openxmlformats.org/officeDocument/2006/relationships/hyperlink" Target="https://book.ru/" TargetMode="External"/><Relationship Id="rId4" Type="http://schemas.openxmlformats.org/officeDocument/2006/relationships/hyperlink" Target="https://book.ru/book/957573" TargetMode="External"/><Relationship Id="rId9" Type="http://schemas.openxmlformats.org/officeDocument/2006/relationships/hyperlink" Target="https://umczd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2565</Words>
  <Characters>14624</Characters>
  <Application>Microsoft Office Word</Application>
  <DocSecurity>0</DocSecurity>
  <Lines>121</Lines>
  <Paragraphs>34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2026-2027_23_05_04-26-1-ЭЖД-НИПС_pli_plx_Русский язык и основы российской культуры</vt:lpstr>
      <vt:lpstr>Page1</vt:lpstr>
    </vt:vector>
  </TitlesOfParts>
  <Company/>
  <LinksUpToDate>false</LinksUpToDate>
  <CharactersWithSpaces>17155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2026-2027_23_05_04-26-1-ЭЖД-НИПС_pli_plx_Русский язык и основы российской культуры</dc:title>
  <dc:creator>FastReport.NET</dc:creator>
  <cp:lastModifiedBy>Специалист УМО 2</cp:lastModifiedBy>
  <cp:revision>2</cp:revision>
  <cp:lastPrinted>2026-07-02T06:09:00Z</cp:lastPrinted>
  <dcterms:created xsi:type="dcterms:W3CDTF">2026-07-02T06:07:00Z</dcterms:created>
  <dcterms:modified xsi:type="dcterms:W3CDTF">2026-07-02T06:09:00Z</dcterms:modified>
</cp:coreProperties>
</file>